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0CD5" w14:textId="073D4D2E" w:rsidR="00CB3158" w:rsidRPr="00FB461E" w:rsidRDefault="1F347D45" w:rsidP="68A096B1">
      <w:pPr>
        <w:ind w:right="-468"/>
        <w:jc w:val="center"/>
        <w:rPr>
          <w:rFonts w:ascii="Cambria" w:hAnsi="Cambria"/>
          <w:b/>
          <w:bCs/>
          <w:sz w:val="32"/>
          <w:szCs w:val="32"/>
        </w:rPr>
      </w:pPr>
      <w:r w:rsidRPr="68A096B1">
        <w:rPr>
          <w:rFonts w:ascii="Cambria" w:hAnsi="Cambria"/>
          <w:b/>
          <w:bCs/>
          <w:sz w:val="32"/>
          <w:szCs w:val="32"/>
        </w:rPr>
        <w:t xml:space="preserve">Przedmiotowy System Oceniania z języka niemieckiego  </w:t>
      </w:r>
    </w:p>
    <w:p w14:paraId="6C9D5EDE" w14:textId="62FC91EF" w:rsidR="00CB3158" w:rsidRPr="00FB461E" w:rsidRDefault="1F347D45" w:rsidP="68A096B1">
      <w:pPr>
        <w:ind w:right="-468"/>
        <w:jc w:val="center"/>
        <w:rPr>
          <w:rFonts w:ascii="Cambria" w:hAnsi="Cambria"/>
          <w:b/>
          <w:bCs/>
          <w:sz w:val="32"/>
          <w:szCs w:val="32"/>
        </w:rPr>
      </w:pPr>
      <w:r w:rsidRPr="68A096B1">
        <w:rPr>
          <w:rFonts w:ascii="Cambria" w:hAnsi="Cambria"/>
          <w:b/>
          <w:bCs/>
          <w:sz w:val="32"/>
          <w:szCs w:val="32"/>
        </w:rPr>
        <w:t>w Szkole Podstawowej im. Janusza Korczaka w Ratowicach</w:t>
      </w:r>
    </w:p>
    <w:p w14:paraId="672A6659" w14:textId="77777777" w:rsidR="004D16F9" w:rsidRPr="00FB461E" w:rsidRDefault="004D16F9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0EA98DA7" w14:textId="429E6B58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 xml:space="preserve">I. Celem Przedmiotowego Systemu Oceniania jest: </w:t>
      </w:r>
    </w:p>
    <w:p w14:paraId="63CA0E08" w14:textId="0D9D865D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1. Poinformowanie ucznia o poziomie jego osiągnięć edukacyjnych. </w:t>
      </w:r>
    </w:p>
    <w:p w14:paraId="41F55F99" w14:textId="68A27439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2. Poinformowanie ucznia i rodziców o kryteriach oceniania. </w:t>
      </w:r>
    </w:p>
    <w:p w14:paraId="2C2DDAB3" w14:textId="50B8B9B4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3. Motywowanie ucznia do rozwoju i systematycznej pracy. </w:t>
      </w:r>
    </w:p>
    <w:p w14:paraId="12E7D704" w14:textId="671A75DD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4. Sprawdzenie poziomu wiedzy i umiejętności ucznia.</w:t>
      </w:r>
    </w:p>
    <w:p w14:paraId="156043E4" w14:textId="34A49EC7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2E5FE316" w14:textId="1D001B57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II. Obszary aktywności uczniów podlegające ocenie:</w:t>
      </w:r>
    </w:p>
    <w:p w14:paraId="6D762996" w14:textId="1DB470AE" w:rsidR="5AEBDCDE" w:rsidRDefault="5AEBDCD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1. </w:t>
      </w:r>
      <w:r w:rsidR="59C6260A" w:rsidRPr="68A096B1">
        <w:rPr>
          <w:rFonts w:ascii="Cambria" w:hAnsi="Cambria" w:cs="Times New Roman"/>
          <w:sz w:val="28"/>
          <w:szCs w:val="28"/>
        </w:rPr>
        <w:t>Aktywność ucznia - chęć i gotowość do podjęcia działań zaproponowanych przez nauczyciela.</w:t>
      </w:r>
    </w:p>
    <w:p w14:paraId="344AE003" w14:textId="59B3160E" w:rsidR="59C6260A" w:rsidRDefault="59C6260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2. Stopień opanowania słownictwa</w:t>
      </w:r>
      <w:r w:rsidR="75233A77" w:rsidRPr="68A096B1">
        <w:rPr>
          <w:rFonts w:ascii="Cambria" w:hAnsi="Cambria" w:cs="Times New Roman"/>
          <w:sz w:val="28"/>
          <w:szCs w:val="28"/>
        </w:rPr>
        <w:t xml:space="preserve">, </w:t>
      </w:r>
      <w:r w:rsidR="2EF5D804" w:rsidRPr="68A096B1">
        <w:rPr>
          <w:rFonts w:ascii="Cambria" w:hAnsi="Cambria" w:cs="Times New Roman"/>
          <w:sz w:val="28"/>
          <w:szCs w:val="28"/>
        </w:rPr>
        <w:t xml:space="preserve">wymowy, </w:t>
      </w:r>
      <w:r w:rsidRPr="68A096B1">
        <w:rPr>
          <w:rFonts w:ascii="Cambria" w:hAnsi="Cambria" w:cs="Times New Roman"/>
          <w:sz w:val="28"/>
          <w:szCs w:val="28"/>
        </w:rPr>
        <w:t>podstawowych struktur gramatycznyc</w:t>
      </w:r>
      <w:r w:rsidR="567ED042" w:rsidRPr="68A096B1">
        <w:rPr>
          <w:rFonts w:ascii="Cambria" w:hAnsi="Cambria" w:cs="Times New Roman"/>
          <w:sz w:val="28"/>
          <w:szCs w:val="28"/>
        </w:rPr>
        <w:t xml:space="preserve">h </w:t>
      </w:r>
      <w:r w:rsidR="316F8091" w:rsidRPr="68A096B1">
        <w:rPr>
          <w:rFonts w:ascii="Cambria" w:hAnsi="Cambria" w:cs="Times New Roman"/>
          <w:sz w:val="28"/>
          <w:szCs w:val="28"/>
        </w:rPr>
        <w:t>i</w:t>
      </w:r>
      <w:r w:rsidRPr="68A096B1">
        <w:rPr>
          <w:rFonts w:ascii="Cambria" w:hAnsi="Cambria" w:cs="Times New Roman"/>
          <w:sz w:val="28"/>
          <w:szCs w:val="28"/>
        </w:rPr>
        <w:t xml:space="preserve"> umiejętność posługiwania się nimi w czasie zajęć lekcyjnych.</w:t>
      </w:r>
    </w:p>
    <w:p w14:paraId="6ED425A5" w14:textId="51F99F87" w:rsidR="59C6260A" w:rsidRDefault="59C6260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3. Przygotowanie do zajęć – posiadanie zeszytu oraz innych przyborów lub materiałów wymaganych przez nauczyciela.</w:t>
      </w:r>
    </w:p>
    <w:p w14:paraId="6E6235CB" w14:textId="3C09B634" w:rsidR="59C6260A" w:rsidRDefault="59C6260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4. Używanie języka niemieckiego w sytuacjach praktycznych</w:t>
      </w:r>
      <w:r w:rsidR="0E8C62DF" w:rsidRPr="68A096B1">
        <w:rPr>
          <w:rFonts w:ascii="Cambria" w:hAnsi="Cambria" w:cs="Times New Roman"/>
          <w:sz w:val="28"/>
          <w:szCs w:val="28"/>
        </w:rPr>
        <w:t xml:space="preserve">, zdolność rozumienia nauczyciela, kolegów, nagranych materiałów, pozyskiwanie informacji, rozpoznawanie kontekstu </w:t>
      </w:r>
      <w:r w:rsidR="0C9184FA" w:rsidRPr="68A096B1">
        <w:rPr>
          <w:rFonts w:ascii="Cambria" w:hAnsi="Cambria" w:cs="Times New Roman"/>
          <w:sz w:val="28"/>
          <w:szCs w:val="28"/>
        </w:rPr>
        <w:t xml:space="preserve">i </w:t>
      </w:r>
      <w:r w:rsidR="0E8C62DF" w:rsidRPr="68A096B1">
        <w:rPr>
          <w:rFonts w:ascii="Cambria" w:hAnsi="Cambria" w:cs="Times New Roman"/>
          <w:sz w:val="28"/>
          <w:szCs w:val="28"/>
        </w:rPr>
        <w:t>najważniejszych myśli</w:t>
      </w:r>
      <w:r w:rsidR="7043A85B" w:rsidRPr="68A096B1">
        <w:rPr>
          <w:rFonts w:ascii="Cambria" w:hAnsi="Cambria" w:cs="Times New Roman"/>
          <w:sz w:val="28"/>
          <w:szCs w:val="28"/>
        </w:rPr>
        <w:t xml:space="preserve"> i uczuć mówiącego.</w:t>
      </w:r>
    </w:p>
    <w:p w14:paraId="50767BC1" w14:textId="33AFC790" w:rsidR="6349CF95" w:rsidRDefault="6349CF9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5. Umiejętność współpracy z innymi uczniami, tworzenia projektów, korzystania z uproszczonych lektur.</w:t>
      </w:r>
    </w:p>
    <w:p w14:paraId="7FA76273" w14:textId="0CD0B727" w:rsidR="6349CF95" w:rsidRDefault="6349CF9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6</w:t>
      </w:r>
      <w:r w:rsidR="59C6260A" w:rsidRPr="68A096B1">
        <w:rPr>
          <w:rFonts w:ascii="Cambria" w:hAnsi="Cambria" w:cs="Times New Roman"/>
          <w:sz w:val="28"/>
          <w:szCs w:val="28"/>
        </w:rPr>
        <w:t>. Udział w różnych wydarzeniach oraz konkursach z języka niemieckiego, organizowanych przez szkołę lub inne podmioty</w:t>
      </w:r>
      <w:r w:rsidR="77B94C9F" w:rsidRPr="68A096B1">
        <w:rPr>
          <w:rFonts w:ascii="Cambria" w:hAnsi="Cambria" w:cs="Times New Roman"/>
          <w:sz w:val="28"/>
          <w:szCs w:val="28"/>
        </w:rPr>
        <w:t>.</w:t>
      </w:r>
    </w:p>
    <w:p w14:paraId="59C138DF" w14:textId="6391C58F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55342B8C" w14:textId="617F1FED" w:rsidR="750B8C54" w:rsidRDefault="750B8C54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III. Poziomy wymagań:</w:t>
      </w:r>
    </w:p>
    <w:p w14:paraId="66003107" w14:textId="4B88927E" w:rsidR="750B8C54" w:rsidRDefault="750B8C54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1. Podstawowe - zawierające wiadomości i umiejętności potrzebne do uzyskania oceny</w:t>
      </w:r>
      <w:r w:rsidR="67AF1056" w:rsidRPr="68A096B1">
        <w:rPr>
          <w:rFonts w:ascii="Cambria" w:hAnsi="Cambria" w:cs="Times New Roman"/>
          <w:sz w:val="28"/>
          <w:szCs w:val="28"/>
        </w:rPr>
        <w:t>:</w:t>
      </w:r>
    </w:p>
    <w:p w14:paraId="499F9B0D" w14:textId="4A7B1C3D" w:rsidR="67AF1056" w:rsidRDefault="67AF1056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a) </w:t>
      </w:r>
      <w:r w:rsidR="750B8C54" w:rsidRPr="68A096B1">
        <w:rPr>
          <w:rFonts w:ascii="Cambria" w:hAnsi="Cambria" w:cs="Times New Roman"/>
          <w:sz w:val="28"/>
          <w:szCs w:val="28"/>
          <w:u w:val="single"/>
        </w:rPr>
        <w:t>dopuszczającej</w:t>
      </w:r>
      <w:r w:rsidR="1F3312C7" w:rsidRPr="68A096B1">
        <w:rPr>
          <w:rFonts w:ascii="Cambria" w:hAnsi="Cambria" w:cs="Times New Roman"/>
          <w:sz w:val="28"/>
          <w:szCs w:val="28"/>
        </w:rPr>
        <w:t xml:space="preserve"> - </w:t>
      </w:r>
      <w:r w:rsidR="65DEDDCF" w:rsidRPr="68A096B1">
        <w:rPr>
          <w:rFonts w:ascii="Cambria" w:hAnsi="Cambria" w:cs="Times New Roman"/>
          <w:sz w:val="28"/>
          <w:szCs w:val="28"/>
        </w:rPr>
        <w:t>t</w:t>
      </w:r>
      <w:r w:rsidR="257D6A31" w:rsidRPr="68A096B1">
        <w:rPr>
          <w:rFonts w:ascii="Cambria" w:hAnsi="Cambria" w:cs="Times New Roman"/>
          <w:sz w:val="28"/>
          <w:szCs w:val="28"/>
        </w:rPr>
        <w:t>o takie kompetencje, które pozwalają uczniom korzystać z nauczania określonego szczebla systemu szkolnego oraz kontynuować naukę na minimalnym poziomie oraz wykonywać proste zadania z życia codziennego stosowne do wieku</w:t>
      </w:r>
      <w:r w:rsidR="77A86748" w:rsidRPr="68A096B1">
        <w:rPr>
          <w:rFonts w:ascii="Cambria" w:hAnsi="Cambria" w:cs="Times New Roman"/>
          <w:sz w:val="28"/>
          <w:szCs w:val="28"/>
        </w:rPr>
        <w:t>;</w:t>
      </w:r>
    </w:p>
    <w:p w14:paraId="150E05C6" w14:textId="06D89606" w:rsidR="6B5A80FE" w:rsidRDefault="6B5A80F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b) </w:t>
      </w:r>
      <w:r w:rsidR="3F0E612E" w:rsidRPr="68A096B1">
        <w:rPr>
          <w:rFonts w:ascii="Cambria" w:hAnsi="Cambria" w:cs="Times New Roman"/>
          <w:sz w:val="28"/>
          <w:szCs w:val="28"/>
          <w:u w:val="single"/>
        </w:rPr>
        <w:t>dostateczn</w:t>
      </w:r>
      <w:r w:rsidR="76092C67" w:rsidRPr="68A096B1">
        <w:rPr>
          <w:rFonts w:ascii="Cambria" w:hAnsi="Cambria" w:cs="Times New Roman"/>
          <w:sz w:val="28"/>
          <w:szCs w:val="28"/>
          <w:u w:val="single"/>
        </w:rPr>
        <w:t>ej</w:t>
      </w:r>
      <w:r w:rsidR="31875B4E" w:rsidRPr="68A096B1">
        <w:rPr>
          <w:rFonts w:ascii="Cambria" w:hAnsi="Cambria" w:cs="Times New Roman"/>
          <w:sz w:val="28"/>
          <w:szCs w:val="28"/>
        </w:rPr>
        <w:t xml:space="preserve"> - </w:t>
      </w:r>
      <w:r w:rsidR="3F0E612E" w:rsidRPr="68A096B1">
        <w:rPr>
          <w:rFonts w:ascii="Cambria" w:hAnsi="Cambria" w:cs="Times New Roman"/>
          <w:sz w:val="28"/>
          <w:szCs w:val="28"/>
        </w:rPr>
        <w:t>mają elementarny charakter i są przydatne na wyższym etapie kształcenia, znajdują zastosowanie poza przedmiotem i poza szkołą, są mocno powiązane z innymi treściami</w:t>
      </w:r>
      <w:r w:rsidR="1C29529C" w:rsidRPr="68A096B1">
        <w:rPr>
          <w:rFonts w:ascii="Cambria" w:hAnsi="Cambria" w:cs="Times New Roman"/>
          <w:sz w:val="28"/>
          <w:szCs w:val="28"/>
        </w:rPr>
        <w:t xml:space="preserve"> i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możliwe do opanowania przez przeciętnego ucznia</w:t>
      </w:r>
      <w:r w:rsidR="2F15FF8A" w:rsidRPr="68A096B1">
        <w:rPr>
          <w:rFonts w:ascii="Cambria" w:hAnsi="Cambria" w:cs="Times New Roman"/>
          <w:sz w:val="28"/>
          <w:szCs w:val="28"/>
        </w:rPr>
        <w:t>. T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o najczęściej elementy materiału nauczania wiążące się z opanowaniem wiadomości lub nabyciem umiejętności zastosowania wiadomości w sytuacjach typowych. </w:t>
      </w:r>
    </w:p>
    <w:p w14:paraId="771BC1C5" w14:textId="5DE01A9C" w:rsidR="3F0E612E" w:rsidRDefault="3F0E612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2. </w:t>
      </w:r>
      <w:r w:rsidR="22CD0EDF" w:rsidRPr="68A096B1">
        <w:rPr>
          <w:rFonts w:ascii="Cambria" w:hAnsi="Cambria" w:cs="Times New Roman"/>
          <w:sz w:val="28"/>
          <w:szCs w:val="28"/>
        </w:rPr>
        <w:t>Ponadpodstawowe</w:t>
      </w:r>
      <w:r w:rsidRPr="68A096B1">
        <w:rPr>
          <w:rFonts w:ascii="Cambria" w:hAnsi="Cambria" w:cs="Times New Roman"/>
          <w:sz w:val="28"/>
          <w:szCs w:val="28"/>
        </w:rPr>
        <w:t xml:space="preserve"> – </w:t>
      </w:r>
      <w:r w:rsidR="4397E1E1" w:rsidRPr="68A096B1">
        <w:rPr>
          <w:rFonts w:ascii="Cambria" w:hAnsi="Cambria" w:cs="Times New Roman"/>
          <w:sz w:val="28"/>
          <w:szCs w:val="28"/>
        </w:rPr>
        <w:t xml:space="preserve">zawierające wiadomości i umiejętności potrzebne do uzyskania oceny: </w:t>
      </w:r>
    </w:p>
    <w:p w14:paraId="38B83E80" w14:textId="2DE9BC67" w:rsidR="4397E1E1" w:rsidRDefault="4397E1E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a) </w:t>
      </w:r>
      <w:r w:rsidRPr="68A096B1">
        <w:rPr>
          <w:rFonts w:ascii="Cambria" w:hAnsi="Cambria" w:cs="Times New Roman"/>
          <w:sz w:val="28"/>
          <w:szCs w:val="28"/>
          <w:u w:val="single"/>
        </w:rPr>
        <w:t>dobrej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  <w:r w:rsidR="32E85418" w:rsidRPr="68A096B1">
        <w:rPr>
          <w:rFonts w:ascii="Cambria" w:hAnsi="Cambria" w:cs="Times New Roman"/>
          <w:sz w:val="28"/>
          <w:szCs w:val="28"/>
        </w:rPr>
        <w:t>–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>obejmują</w:t>
      </w:r>
      <w:r w:rsidR="27339570" w:rsidRPr="68A096B1">
        <w:rPr>
          <w:rFonts w:ascii="Cambria" w:hAnsi="Cambria" w:cs="Times New Roman"/>
          <w:sz w:val="28"/>
          <w:szCs w:val="28"/>
        </w:rPr>
        <w:t>cych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czynności wspierające tematy podstawowe,</w:t>
      </w:r>
      <w:r w:rsidR="6F0C9B44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>pozwalają zrozumieć większość relacji między elementami treści nauczania,</w:t>
      </w:r>
      <w:r w:rsidR="767EA02C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są to treści </w:t>
      </w:r>
      <w:r w:rsidR="3F0E612E" w:rsidRPr="68A096B1">
        <w:rPr>
          <w:rFonts w:ascii="Cambria" w:hAnsi="Cambria" w:cs="Times New Roman"/>
          <w:sz w:val="28"/>
          <w:szCs w:val="28"/>
        </w:rPr>
        <w:lastRenderedPageBreak/>
        <w:t>wprowadzane propedeutycznie, które w klasie następnej będą poszerzane i utrwal</w:t>
      </w:r>
      <w:r w:rsidR="7D6ACFDC" w:rsidRPr="68A096B1">
        <w:rPr>
          <w:rFonts w:ascii="Cambria" w:hAnsi="Cambria" w:cs="Times New Roman"/>
          <w:sz w:val="28"/>
          <w:szCs w:val="28"/>
        </w:rPr>
        <w:t>a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ne, toteż często treści te w następnej </w:t>
      </w:r>
      <w:r w:rsidR="15B27126" w:rsidRPr="68A096B1">
        <w:rPr>
          <w:rFonts w:ascii="Cambria" w:hAnsi="Cambria" w:cs="Times New Roman"/>
          <w:sz w:val="28"/>
          <w:szCs w:val="28"/>
        </w:rPr>
        <w:t xml:space="preserve">klasie </w:t>
      </w:r>
      <w:r w:rsidR="3F0E612E" w:rsidRPr="68A096B1">
        <w:rPr>
          <w:rFonts w:ascii="Cambria" w:hAnsi="Cambria" w:cs="Times New Roman"/>
          <w:sz w:val="28"/>
          <w:szCs w:val="28"/>
        </w:rPr>
        <w:t>zaliczane są do poziomu podstawowego</w:t>
      </w:r>
      <w:r w:rsidR="2E36F801" w:rsidRPr="68A096B1">
        <w:rPr>
          <w:rFonts w:ascii="Cambria" w:hAnsi="Cambria" w:cs="Times New Roman"/>
          <w:sz w:val="28"/>
          <w:szCs w:val="28"/>
        </w:rPr>
        <w:t>;</w:t>
      </w:r>
    </w:p>
    <w:p w14:paraId="75E19066" w14:textId="707A5A8F" w:rsidR="2E36F801" w:rsidRDefault="2E36F801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b) </w:t>
      </w:r>
      <w:r w:rsidR="3F0E612E" w:rsidRPr="68A096B1">
        <w:rPr>
          <w:rFonts w:ascii="Cambria" w:hAnsi="Cambria" w:cs="Times New Roman"/>
          <w:sz w:val="28"/>
          <w:szCs w:val="28"/>
          <w:u w:val="single"/>
        </w:rPr>
        <w:t>bardzo</w:t>
      </w:r>
      <w:r w:rsidR="0BE5AB9B" w:rsidRPr="68A096B1">
        <w:rPr>
          <w:rFonts w:ascii="Cambria" w:hAnsi="Cambria" w:cs="Times New Roman"/>
          <w:sz w:val="28"/>
          <w:szCs w:val="28"/>
          <w:u w:val="single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  <w:u w:val="single"/>
        </w:rPr>
        <w:t>dobr</w:t>
      </w:r>
      <w:r w:rsidR="64A65EE1" w:rsidRPr="68A096B1">
        <w:rPr>
          <w:rFonts w:ascii="Cambria" w:hAnsi="Cambria" w:cs="Times New Roman"/>
          <w:sz w:val="28"/>
          <w:szCs w:val="28"/>
          <w:u w:val="single"/>
        </w:rPr>
        <w:t>ej</w:t>
      </w:r>
      <w:r w:rsidR="64A65EE1" w:rsidRPr="68A096B1">
        <w:rPr>
          <w:rFonts w:ascii="Cambria" w:hAnsi="Cambria" w:cs="Times New Roman"/>
          <w:sz w:val="28"/>
          <w:szCs w:val="28"/>
        </w:rPr>
        <w:t xml:space="preserve"> </w:t>
      </w:r>
      <w:r w:rsidR="18C4B120" w:rsidRPr="68A096B1">
        <w:rPr>
          <w:rFonts w:ascii="Cambria" w:hAnsi="Cambria" w:cs="Times New Roman"/>
          <w:sz w:val="28"/>
          <w:szCs w:val="28"/>
        </w:rPr>
        <w:t>–</w:t>
      </w:r>
      <w:r w:rsidR="64A65EE1" w:rsidRPr="68A096B1">
        <w:rPr>
          <w:rFonts w:ascii="Cambria" w:hAnsi="Cambria" w:cs="Times New Roman"/>
          <w:sz w:val="28"/>
          <w:szCs w:val="28"/>
        </w:rPr>
        <w:t xml:space="preserve"> </w:t>
      </w:r>
      <w:r w:rsidR="3C423D4E" w:rsidRPr="68A096B1">
        <w:rPr>
          <w:rFonts w:ascii="Cambria" w:hAnsi="Cambria" w:cs="Times New Roman"/>
          <w:sz w:val="28"/>
          <w:szCs w:val="28"/>
        </w:rPr>
        <w:t>obejmujących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umiejętności złożone</w:t>
      </w:r>
      <w:r w:rsidR="3FFE4A03" w:rsidRPr="68A096B1">
        <w:rPr>
          <w:rFonts w:ascii="Cambria" w:hAnsi="Cambria" w:cs="Times New Roman"/>
          <w:sz w:val="28"/>
          <w:szCs w:val="28"/>
        </w:rPr>
        <w:t xml:space="preserve"> o wysokim stopniu trudności i abstrakcyjności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, o charakterze problemowym, </w:t>
      </w:r>
      <w:r w:rsidR="60267824" w:rsidRPr="68A096B1">
        <w:rPr>
          <w:rFonts w:ascii="Cambria" w:hAnsi="Cambria" w:cs="Times New Roman"/>
          <w:sz w:val="28"/>
          <w:szCs w:val="28"/>
        </w:rPr>
        <w:t>których</w:t>
      </w:r>
      <w:r w:rsidR="208C7470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>wykonanie wymaga często przetwarzania wiedzy</w:t>
      </w:r>
      <w:r w:rsidR="12D7C6E7" w:rsidRPr="68A096B1">
        <w:rPr>
          <w:rFonts w:ascii="Cambria" w:hAnsi="Cambria" w:cs="Times New Roman"/>
          <w:sz w:val="28"/>
          <w:szCs w:val="28"/>
        </w:rPr>
        <w:t>;</w:t>
      </w:r>
    </w:p>
    <w:p w14:paraId="20DF3E5C" w14:textId="1966E1E0" w:rsidR="12D7C6E7" w:rsidRDefault="12D7C6E7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c)</w:t>
      </w:r>
      <w:r w:rsidR="2752A024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  <w:u w:val="single"/>
        </w:rPr>
        <w:t>celując</w:t>
      </w:r>
      <w:r w:rsidR="493CBA4B" w:rsidRPr="68A096B1">
        <w:rPr>
          <w:rFonts w:ascii="Cambria" w:hAnsi="Cambria" w:cs="Times New Roman"/>
          <w:sz w:val="28"/>
          <w:szCs w:val="28"/>
          <w:u w:val="single"/>
        </w:rPr>
        <w:t>ej</w:t>
      </w:r>
      <w:r w:rsidR="3B27DD1C" w:rsidRPr="68A096B1">
        <w:rPr>
          <w:rFonts w:ascii="Cambria" w:hAnsi="Cambria" w:cs="Times New Roman"/>
          <w:sz w:val="28"/>
          <w:szCs w:val="28"/>
        </w:rPr>
        <w:t xml:space="preserve"> </w:t>
      </w:r>
      <w:r w:rsidR="53866C70" w:rsidRPr="68A096B1">
        <w:rPr>
          <w:rFonts w:ascii="Cambria" w:hAnsi="Cambria" w:cs="Times New Roman"/>
          <w:sz w:val="28"/>
          <w:szCs w:val="28"/>
        </w:rPr>
        <w:t>–</w:t>
      </w:r>
      <w:r w:rsidR="3B27DD1C" w:rsidRPr="68A096B1">
        <w:rPr>
          <w:rFonts w:ascii="Cambria" w:hAnsi="Cambria" w:cs="Times New Roman"/>
          <w:sz w:val="28"/>
          <w:szCs w:val="28"/>
        </w:rPr>
        <w:t xml:space="preserve"> </w:t>
      </w:r>
      <w:r w:rsidR="3F0E612E" w:rsidRPr="68A096B1">
        <w:rPr>
          <w:rFonts w:ascii="Cambria" w:hAnsi="Cambria" w:cs="Times New Roman"/>
          <w:sz w:val="28"/>
          <w:szCs w:val="28"/>
        </w:rPr>
        <w:t>wymagają</w:t>
      </w:r>
      <w:r w:rsidR="7C105261" w:rsidRPr="68A096B1">
        <w:rPr>
          <w:rFonts w:ascii="Cambria" w:hAnsi="Cambria" w:cs="Times New Roman"/>
          <w:sz w:val="28"/>
          <w:szCs w:val="28"/>
        </w:rPr>
        <w:t>c</w:t>
      </w:r>
      <w:r w:rsidR="4DADDD51" w:rsidRPr="68A096B1">
        <w:rPr>
          <w:rFonts w:ascii="Cambria" w:hAnsi="Cambria" w:cs="Times New Roman"/>
          <w:sz w:val="28"/>
          <w:szCs w:val="28"/>
        </w:rPr>
        <w:t>ych</w:t>
      </w:r>
      <w:r w:rsidR="7C105261" w:rsidRPr="68A096B1">
        <w:rPr>
          <w:rFonts w:ascii="Cambria" w:hAnsi="Cambria" w:cs="Times New Roman"/>
          <w:sz w:val="28"/>
          <w:szCs w:val="28"/>
        </w:rPr>
        <w:t xml:space="preserve"> oprócz powyżej przedstawionych umiejętności, również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twórczego podejścia </w:t>
      </w:r>
      <w:r w:rsidR="3E7597CE" w:rsidRPr="68A096B1">
        <w:rPr>
          <w:rFonts w:ascii="Cambria" w:hAnsi="Cambria" w:cs="Times New Roman"/>
          <w:sz w:val="28"/>
          <w:szCs w:val="28"/>
        </w:rPr>
        <w:t>ucznia</w:t>
      </w:r>
      <w:r w:rsidR="3F0E612E" w:rsidRPr="68A096B1">
        <w:rPr>
          <w:rFonts w:ascii="Cambria" w:hAnsi="Cambria" w:cs="Times New Roman"/>
          <w:sz w:val="28"/>
          <w:szCs w:val="28"/>
        </w:rPr>
        <w:t>, zależą</w:t>
      </w:r>
      <w:r w:rsidR="538D4B0C" w:rsidRPr="68A096B1">
        <w:rPr>
          <w:rFonts w:ascii="Cambria" w:hAnsi="Cambria" w:cs="Times New Roman"/>
          <w:sz w:val="28"/>
          <w:szCs w:val="28"/>
        </w:rPr>
        <w:t>cych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od indywidualnych zainteresowań ucznia,</w:t>
      </w:r>
      <w:r w:rsidR="2A68DAF2" w:rsidRPr="68A096B1">
        <w:rPr>
          <w:rFonts w:ascii="Cambria" w:hAnsi="Cambria" w:cs="Times New Roman"/>
          <w:sz w:val="28"/>
          <w:szCs w:val="28"/>
        </w:rPr>
        <w:t xml:space="preserve"> gdy np.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uzysk</w:t>
      </w:r>
      <w:r w:rsidR="33C1D5DD" w:rsidRPr="68A096B1">
        <w:rPr>
          <w:rFonts w:ascii="Cambria" w:hAnsi="Cambria" w:cs="Times New Roman"/>
          <w:sz w:val="28"/>
          <w:szCs w:val="28"/>
        </w:rPr>
        <w:t>uje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tytuł laureata na olimpiadach lub konkursach ogólnopolskich</w:t>
      </w:r>
      <w:r w:rsidR="7D9C4009" w:rsidRPr="68A096B1">
        <w:rPr>
          <w:rFonts w:ascii="Cambria" w:hAnsi="Cambria" w:cs="Times New Roman"/>
          <w:sz w:val="28"/>
          <w:szCs w:val="28"/>
        </w:rPr>
        <w:t xml:space="preserve"> czy</w:t>
      </w:r>
      <w:r w:rsidR="3F0E612E" w:rsidRPr="68A096B1">
        <w:rPr>
          <w:rFonts w:ascii="Cambria" w:hAnsi="Cambria" w:cs="Times New Roman"/>
          <w:sz w:val="28"/>
          <w:szCs w:val="28"/>
        </w:rPr>
        <w:t xml:space="preserve"> wojewódzkich.</w:t>
      </w:r>
    </w:p>
    <w:p w14:paraId="5E7468A9" w14:textId="6D978B8C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4E5D5838" w14:textId="2F16ADDD" w:rsidR="68BB02AF" w:rsidRDefault="68BB02AF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7878AADA">
        <w:rPr>
          <w:rFonts w:ascii="Cambria" w:hAnsi="Cambria" w:cs="Times New Roman"/>
          <w:b/>
          <w:bCs/>
          <w:sz w:val="28"/>
          <w:szCs w:val="28"/>
        </w:rPr>
        <w:t>IV. Narzędzia pomiaru</w:t>
      </w:r>
      <w:r w:rsidR="396FF149" w:rsidRPr="7878AADA">
        <w:rPr>
          <w:rFonts w:ascii="Cambria" w:hAnsi="Cambria" w:cs="Times New Roman"/>
          <w:b/>
          <w:bCs/>
          <w:sz w:val="28"/>
          <w:szCs w:val="28"/>
        </w:rPr>
        <w:t>:</w:t>
      </w:r>
    </w:p>
    <w:p w14:paraId="5A62F726" w14:textId="00DE1778" w:rsidR="7878AADA" w:rsidRDefault="7878AADA" w:rsidP="7878AADA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08B7E6E4" w14:textId="616B8536" w:rsidR="00AE9695" w:rsidRDefault="00AE969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Sprawdzian</w:t>
      </w:r>
      <w:r w:rsidR="40872AE4" w:rsidRPr="68A096B1">
        <w:rPr>
          <w:rFonts w:ascii="Cambria" w:hAnsi="Cambria" w:cs="Times New Roman"/>
          <w:b/>
          <w:bCs/>
          <w:sz w:val="28"/>
          <w:szCs w:val="28"/>
        </w:rPr>
        <w:t>/Test</w:t>
      </w:r>
    </w:p>
    <w:p w14:paraId="70CDFF47" w14:textId="6B13801B" w:rsidR="00AE9695" w:rsidRDefault="00AE969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1. Praca samodzielna ucznia na lekcji</w:t>
      </w:r>
      <w:r w:rsidR="263E3636" w:rsidRPr="68A096B1">
        <w:rPr>
          <w:rFonts w:ascii="Cambria" w:hAnsi="Cambria" w:cs="Times New Roman"/>
          <w:sz w:val="28"/>
          <w:szCs w:val="28"/>
        </w:rPr>
        <w:t xml:space="preserve"> (30 lub 45 min.)</w:t>
      </w:r>
      <w:r w:rsidRPr="68A096B1">
        <w:rPr>
          <w:rFonts w:ascii="Cambria" w:hAnsi="Cambria" w:cs="Times New Roman"/>
          <w:sz w:val="28"/>
          <w:szCs w:val="28"/>
        </w:rPr>
        <w:t xml:space="preserve"> w formie pisemnej</w:t>
      </w:r>
      <w:r w:rsidR="02F4EDBF" w:rsidRPr="68A096B1">
        <w:rPr>
          <w:rFonts w:ascii="Cambria" w:hAnsi="Cambria" w:cs="Times New Roman"/>
          <w:sz w:val="28"/>
          <w:szCs w:val="28"/>
        </w:rPr>
        <w:t>, zapowiadana z tygodniowym wyprzedzeniem.</w:t>
      </w:r>
    </w:p>
    <w:p w14:paraId="521F7C80" w14:textId="5F1EAE19" w:rsidR="00AE9695" w:rsidRDefault="00AE969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2. </w:t>
      </w:r>
      <w:r w:rsidR="6B4DDFBE" w:rsidRPr="68A096B1">
        <w:rPr>
          <w:rFonts w:ascii="Cambria" w:hAnsi="Cambria" w:cs="Times New Roman"/>
          <w:sz w:val="28"/>
          <w:szCs w:val="28"/>
        </w:rPr>
        <w:t>Z</w:t>
      </w:r>
      <w:r w:rsidRPr="68A096B1">
        <w:rPr>
          <w:rFonts w:ascii="Cambria" w:hAnsi="Cambria" w:cs="Times New Roman"/>
          <w:sz w:val="28"/>
          <w:szCs w:val="28"/>
        </w:rPr>
        <w:t>akres sprawdzanych umiejętności i wiadomości</w:t>
      </w:r>
      <w:r w:rsidR="7C9202CC" w:rsidRPr="68A096B1">
        <w:rPr>
          <w:rFonts w:ascii="Cambria" w:hAnsi="Cambria" w:cs="Times New Roman"/>
          <w:sz w:val="28"/>
          <w:szCs w:val="28"/>
        </w:rPr>
        <w:t xml:space="preserve"> podawany </w:t>
      </w:r>
      <w:r w:rsidR="295CA161" w:rsidRPr="68A096B1">
        <w:rPr>
          <w:rFonts w:ascii="Cambria" w:hAnsi="Cambria" w:cs="Times New Roman"/>
          <w:sz w:val="28"/>
          <w:szCs w:val="28"/>
        </w:rPr>
        <w:t xml:space="preserve">jest </w:t>
      </w:r>
      <w:r w:rsidR="7C9202CC" w:rsidRPr="68A096B1">
        <w:rPr>
          <w:rFonts w:ascii="Cambria" w:hAnsi="Cambria" w:cs="Times New Roman"/>
          <w:sz w:val="28"/>
          <w:szCs w:val="28"/>
        </w:rPr>
        <w:t>w czasie lekcji powtórzeniowej.</w:t>
      </w:r>
    </w:p>
    <w:p w14:paraId="2A0A9154" w14:textId="64032929" w:rsidR="5CBE38A0" w:rsidRDefault="5CBE38A0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3</w:t>
      </w:r>
      <w:r w:rsidR="00AE9695" w:rsidRPr="68A096B1">
        <w:rPr>
          <w:rFonts w:ascii="Cambria" w:hAnsi="Cambria" w:cs="Times New Roman"/>
          <w:sz w:val="28"/>
          <w:szCs w:val="28"/>
        </w:rPr>
        <w:t xml:space="preserve">. Uczeń nieobecny na sprawdzianie musi </w:t>
      </w:r>
      <w:r w:rsidR="2A507213" w:rsidRPr="68A096B1">
        <w:rPr>
          <w:rFonts w:ascii="Cambria" w:hAnsi="Cambria" w:cs="Times New Roman"/>
          <w:sz w:val="28"/>
          <w:szCs w:val="28"/>
        </w:rPr>
        <w:t>go</w:t>
      </w:r>
      <w:r w:rsidR="00AE9695" w:rsidRPr="68A096B1">
        <w:rPr>
          <w:rFonts w:ascii="Cambria" w:hAnsi="Cambria" w:cs="Times New Roman"/>
          <w:sz w:val="28"/>
          <w:szCs w:val="28"/>
        </w:rPr>
        <w:t xml:space="preserve"> napisać w terminie uzgodnionym z nauczycielem (nieprzekraczającym dwóch tygodni). </w:t>
      </w:r>
    </w:p>
    <w:p w14:paraId="524517DC" w14:textId="6A8DC6FA" w:rsidR="3B82FA00" w:rsidRDefault="3B82FA00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7878AADA">
        <w:rPr>
          <w:rFonts w:ascii="Cambria" w:hAnsi="Cambria" w:cs="Times New Roman"/>
          <w:sz w:val="28"/>
          <w:szCs w:val="28"/>
        </w:rPr>
        <w:t>4</w:t>
      </w:r>
      <w:r w:rsidR="00AE9695" w:rsidRPr="7878AADA">
        <w:rPr>
          <w:rFonts w:ascii="Cambria" w:hAnsi="Cambria" w:cs="Times New Roman"/>
          <w:sz w:val="28"/>
          <w:szCs w:val="28"/>
        </w:rPr>
        <w:t>. Uczeń, który otrzymał ocen</w:t>
      </w:r>
      <w:r w:rsidR="5E0094EB" w:rsidRPr="7878AADA">
        <w:rPr>
          <w:rFonts w:ascii="Cambria" w:hAnsi="Cambria" w:cs="Times New Roman"/>
          <w:sz w:val="28"/>
          <w:szCs w:val="28"/>
        </w:rPr>
        <w:t>ę niedostateczną</w:t>
      </w:r>
      <w:r w:rsidR="6A79A0AC" w:rsidRPr="7878AADA">
        <w:rPr>
          <w:rFonts w:ascii="Cambria" w:hAnsi="Cambria" w:cs="Times New Roman"/>
          <w:sz w:val="28"/>
          <w:szCs w:val="28"/>
        </w:rPr>
        <w:t>,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 jest zobowiązany do poprawy pracy pisemnej w czasie i formie uzgodnionej z nauczycielem. </w:t>
      </w:r>
      <w:r w:rsidR="1C7115D7" w:rsidRPr="7878AADA">
        <w:rPr>
          <w:rFonts w:ascii="Cambria" w:hAnsi="Cambria" w:cs="Times New Roman"/>
          <w:sz w:val="28"/>
          <w:szCs w:val="28"/>
        </w:rPr>
        <w:t>D</w:t>
      </w:r>
      <w:r w:rsidR="00AE9695" w:rsidRPr="7878AADA">
        <w:rPr>
          <w:rFonts w:ascii="Cambria" w:hAnsi="Cambria" w:cs="Times New Roman"/>
          <w:sz w:val="28"/>
          <w:szCs w:val="28"/>
        </w:rPr>
        <w:t>o dziennika wpis</w:t>
      </w:r>
      <w:r w:rsidR="046E0175" w:rsidRPr="7878AADA">
        <w:rPr>
          <w:rFonts w:ascii="Cambria" w:hAnsi="Cambria" w:cs="Times New Roman"/>
          <w:sz w:val="28"/>
          <w:szCs w:val="28"/>
        </w:rPr>
        <w:t>ana zostaje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 </w:t>
      </w:r>
      <w:r w:rsidR="0398C0D5" w:rsidRPr="7878AADA">
        <w:rPr>
          <w:rFonts w:ascii="Cambria" w:hAnsi="Cambria" w:cs="Times New Roman"/>
          <w:sz w:val="28"/>
          <w:szCs w:val="28"/>
        </w:rPr>
        <w:t>poprawiona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 ocen</w:t>
      </w:r>
      <w:r w:rsidR="50934420" w:rsidRPr="7878AADA">
        <w:rPr>
          <w:rFonts w:ascii="Cambria" w:hAnsi="Cambria" w:cs="Times New Roman"/>
          <w:sz w:val="28"/>
          <w:szCs w:val="28"/>
        </w:rPr>
        <w:t>a</w:t>
      </w:r>
      <w:r w:rsidR="00AE9695" w:rsidRPr="7878AADA">
        <w:rPr>
          <w:rFonts w:ascii="Cambria" w:hAnsi="Cambria" w:cs="Times New Roman"/>
          <w:sz w:val="28"/>
          <w:szCs w:val="28"/>
        </w:rPr>
        <w:t>.</w:t>
      </w:r>
    </w:p>
    <w:p w14:paraId="4CD4CCD3" w14:textId="4CB9FAA6" w:rsidR="52D477CE" w:rsidRDefault="52D477C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>5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. </w:t>
      </w:r>
      <w:r w:rsidR="5D2C383F" w:rsidRPr="7878AADA">
        <w:rPr>
          <w:rFonts w:ascii="Cambria" w:hAnsi="Cambria" w:cs="Times New Roman"/>
          <w:sz w:val="28"/>
          <w:szCs w:val="28"/>
        </w:rPr>
        <w:t>P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o sprawdzeniu </w:t>
      </w:r>
      <w:r w:rsidR="1E0E12F6" w:rsidRPr="7878AADA">
        <w:rPr>
          <w:rFonts w:ascii="Cambria" w:hAnsi="Cambria" w:cs="Times New Roman"/>
          <w:sz w:val="28"/>
          <w:szCs w:val="28"/>
        </w:rPr>
        <w:t>i zapisaniu oceny</w:t>
      </w:r>
      <w:r w:rsidR="2E409D0E" w:rsidRPr="7878AADA">
        <w:rPr>
          <w:rFonts w:ascii="Cambria" w:hAnsi="Cambria" w:cs="Times New Roman"/>
          <w:sz w:val="28"/>
          <w:szCs w:val="28"/>
        </w:rPr>
        <w:t xml:space="preserve"> nauczyciel</w:t>
      </w:r>
      <w:r w:rsidR="1E0E12F6" w:rsidRPr="7878AADA">
        <w:rPr>
          <w:rFonts w:ascii="Cambria" w:hAnsi="Cambria" w:cs="Times New Roman"/>
          <w:sz w:val="28"/>
          <w:szCs w:val="28"/>
        </w:rPr>
        <w:t xml:space="preserve"> 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oddaje </w:t>
      </w:r>
      <w:r w:rsidR="7A1A9619" w:rsidRPr="7878AADA">
        <w:rPr>
          <w:rFonts w:ascii="Cambria" w:hAnsi="Cambria" w:cs="Times New Roman"/>
          <w:sz w:val="28"/>
          <w:szCs w:val="28"/>
        </w:rPr>
        <w:t>sprawdzian</w:t>
      </w:r>
      <w:r w:rsidR="00AE9695" w:rsidRPr="7878AADA">
        <w:rPr>
          <w:rFonts w:ascii="Cambria" w:hAnsi="Cambria" w:cs="Times New Roman"/>
          <w:sz w:val="28"/>
          <w:szCs w:val="28"/>
        </w:rPr>
        <w:t xml:space="preserve"> uczniowi.</w:t>
      </w:r>
      <w:r w:rsidR="565D2A8F" w:rsidRPr="7878AADA">
        <w:rPr>
          <w:rFonts w:ascii="Cambria" w:hAnsi="Cambria" w:cs="Times New Roman"/>
          <w:sz w:val="28"/>
          <w:szCs w:val="28"/>
        </w:rPr>
        <w:t xml:space="preserve"> </w:t>
      </w:r>
      <w:r w:rsidR="3CD723D3" w:rsidRPr="7878AADA">
        <w:rPr>
          <w:rFonts w:ascii="Cambria" w:hAnsi="Cambria" w:cs="Times New Roman"/>
          <w:sz w:val="28"/>
          <w:szCs w:val="28"/>
        </w:rPr>
        <w:t>Do końca lekcji</w:t>
      </w:r>
      <w:r w:rsidR="565D2A8F" w:rsidRPr="7878AADA">
        <w:rPr>
          <w:rFonts w:ascii="Cambria" w:hAnsi="Cambria" w:cs="Times New Roman"/>
          <w:sz w:val="28"/>
          <w:szCs w:val="28"/>
        </w:rPr>
        <w:t xml:space="preserve"> uczeń</w:t>
      </w:r>
      <w:r w:rsidR="76E3BB98" w:rsidRPr="7878AADA">
        <w:rPr>
          <w:rFonts w:ascii="Cambria" w:hAnsi="Cambria" w:cs="Times New Roman"/>
          <w:sz w:val="28"/>
          <w:szCs w:val="28"/>
        </w:rPr>
        <w:t xml:space="preserve"> może</w:t>
      </w:r>
      <w:r w:rsidR="565D2A8F" w:rsidRPr="7878AADA">
        <w:rPr>
          <w:rFonts w:ascii="Cambria" w:hAnsi="Cambria" w:cs="Times New Roman"/>
          <w:sz w:val="28"/>
          <w:szCs w:val="28"/>
        </w:rPr>
        <w:t xml:space="preserve"> </w:t>
      </w:r>
      <w:r w:rsidR="11295F41" w:rsidRPr="7878AADA">
        <w:rPr>
          <w:rFonts w:ascii="Cambria" w:hAnsi="Cambria" w:cs="Times New Roman"/>
          <w:sz w:val="28"/>
          <w:szCs w:val="28"/>
        </w:rPr>
        <w:t>wnieść</w:t>
      </w:r>
      <w:r w:rsidR="565D2A8F" w:rsidRPr="7878AADA">
        <w:rPr>
          <w:rFonts w:ascii="Cambria" w:hAnsi="Cambria" w:cs="Times New Roman"/>
          <w:sz w:val="28"/>
          <w:szCs w:val="28"/>
        </w:rPr>
        <w:t xml:space="preserve"> </w:t>
      </w:r>
      <w:r w:rsidR="41EC3C09" w:rsidRPr="7878AADA">
        <w:rPr>
          <w:rFonts w:ascii="Cambria" w:hAnsi="Cambria" w:cs="Times New Roman"/>
          <w:sz w:val="28"/>
          <w:szCs w:val="28"/>
        </w:rPr>
        <w:t>zastrzeże</w:t>
      </w:r>
      <w:r w:rsidR="123374F6" w:rsidRPr="7878AADA">
        <w:rPr>
          <w:rFonts w:ascii="Cambria" w:hAnsi="Cambria" w:cs="Times New Roman"/>
          <w:sz w:val="28"/>
          <w:szCs w:val="28"/>
        </w:rPr>
        <w:t>nia</w:t>
      </w:r>
      <w:r w:rsidR="41EC3C09" w:rsidRPr="7878AADA">
        <w:rPr>
          <w:rFonts w:ascii="Cambria" w:hAnsi="Cambria" w:cs="Times New Roman"/>
          <w:sz w:val="28"/>
          <w:szCs w:val="28"/>
        </w:rPr>
        <w:t xml:space="preserve"> do</w:t>
      </w:r>
      <w:r w:rsidR="10F7B822" w:rsidRPr="7878AADA">
        <w:rPr>
          <w:rFonts w:ascii="Cambria" w:hAnsi="Cambria" w:cs="Times New Roman"/>
          <w:sz w:val="28"/>
          <w:szCs w:val="28"/>
        </w:rPr>
        <w:t>tyczące</w:t>
      </w:r>
      <w:r w:rsidR="41EC3C09" w:rsidRPr="7878AADA">
        <w:rPr>
          <w:rFonts w:ascii="Cambria" w:hAnsi="Cambria" w:cs="Times New Roman"/>
          <w:sz w:val="28"/>
          <w:szCs w:val="28"/>
        </w:rPr>
        <w:t xml:space="preserve"> </w:t>
      </w:r>
      <w:r w:rsidR="005E8514" w:rsidRPr="7878AADA">
        <w:rPr>
          <w:rFonts w:ascii="Cambria" w:hAnsi="Cambria" w:cs="Times New Roman"/>
          <w:sz w:val="28"/>
          <w:szCs w:val="28"/>
        </w:rPr>
        <w:t>wykonanych zadań</w:t>
      </w:r>
      <w:r w:rsidR="41EC3C09" w:rsidRPr="7878AADA">
        <w:rPr>
          <w:rFonts w:ascii="Cambria" w:hAnsi="Cambria" w:cs="Times New Roman"/>
          <w:sz w:val="28"/>
          <w:szCs w:val="28"/>
        </w:rPr>
        <w:t xml:space="preserve"> lub punktacji.</w:t>
      </w:r>
    </w:p>
    <w:p w14:paraId="217724AE" w14:textId="64ABCC22" w:rsidR="43122742" w:rsidRDefault="37008194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>6</w:t>
      </w:r>
      <w:r w:rsidR="43122742" w:rsidRPr="7878AADA">
        <w:rPr>
          <w:rFonts w:ascii="Cambria" w:hAnsi="Cambria" w:cs="Times New Roman"/>
          <w:sz w:val="28"/>
          <w:szCs w:val="28"/>
        </w:rPr>
        <w:t>. Jeżeli uczeń w czasie sprawdzianu korzysta z niedozwolonych materiałów, podpowiedzi</w:t>
      </w:r>
      <w:r w:rsidR="0EEEDA67" w:rsidRPr="7878AADA">
        <w:rPr>
          <w:rFonts w:ascii="Cambria" w:hAnsi="Cambria" w:cs="Times New Roman"/>
          <w:sz w:val="28"/>
          <w:szCs w:val="28"/>
        </w:rPr>
        <w:t xml:space="preserve"> </w:t>
      </w:r>
      <w:r w:rsidR="43122742" w:rsidRPr="7878AADA">
        <w:rPr>
          <w:rFonts w:ascii="Cambria" w:hAnsi="Cambria" w:cs="Times New Roman"/>
          <w:sz w:val="28"/>
          <w:szCs w:val="28"/>
        </w:rPr>
        <w:t xml:space="preserve">kolegów, </w:t>
      </w:r>
      <w:r w:rsidR="04206EEB" w:rsidRPr="7878AADA">
        <w:rPr>
          <w:rFonts w:ascii="Cambria" w:hAnsi="Cambria" w:cs="Times New Roman"/>
          <w:sz w:val="28"/>
          <w:szCs w:val="28"/>
        </w:rPr>
        <w:t>jest to równoznaczne z otrzymaniem oceny niedostatecznej.</w:t>
      </w:r>
    </w:p>
    <w:p w14:paraId="00E6B54A" w14:textId="0341C914" w:rsidR="43BE1FEA" w:rsidRDefault="1B5146CF" w:rsidP="68A096B1">
      <w:pPr>
        <w:pStyle w:val="NormalnyWeb"/>
        <w:spacing w:before="0" w:beforeAutospacing="0" w:after="0" w:afterAutospacing="0" w:line="259" w:lineRule="auto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0F831E2">
        <w:rPr>
          <w:rFonts w:ascii="Cambria" w:hAnsi="Cambria" w:cs="Times New Roman"/>
          <w:sz w:val="28"/>
          <w:szCs w:val="28"/>
        </w:rPr>
        <w:t>7</w:t>
      </w:r>
      <w:r w:rsidR="43BE1FEA" w:rsidRPr="70F831E2">
        <w:rPr>
          <w:rFonts w:ascii="Cambria" w:hAnsi="Cambria" w:cs="Times New Roman"/>
          <w:sz w:val="28"/>
          <w:szCs w:val="28"/>
        </w:rPr>
        <w:t xml:space="preserve">. Uczeń może poprawić </w:t>
      </w:r>
      <w:r w:rsidR="316A776D" w:rsidRPr="70F831E2">
        <w:rPr>
          <w:rFonts w:ascii="Cambria" w:hAnsi="Cambria" w:cs="Times New Roman"/>
          <w:sz w:val="28"/>
          <w:szCs w:val="28"/>
        </w:rPr>
        <w:t>oce</w:t>
      </w:r>
      <w:r w:rsidR="1F7E2C61" w:rsidRPr="70F831E2">
        <w:rPr>
          <w:rFonts w:ascii="Cambria" w:hAnsi="Cambria" w:cs="Times New Roman"/>
          <w:sz w:val="28"/>
          <w:szCs w:val="28"/>
        </w:rPr>
        <w:t>nę</w:t>
      </w:r>
      <w:r w:rsidR="29429CB1" w:rsidRPr="70F831E2">
        <w:rPr>
          <w:rFonts w:ascii="Cambria" w:hAnsi="Cambria" w:cs="Times New Roman"/>
          <w:sz w:val="28"/>
          <w:szCs w:val="28"/>
        </w:rPr>
        <w:t xml:space="preserve"> w czasie i formie uzgodnionej z nauczycielem. </w:t>
      </w:r>
      <w:r w:rsidR="4AC4AFBD" w:rsidRPr="70F831E2">
        <w:rPr>
          <w:rFonts w:ascii="Cambria" w:hAnsi="Cambria" w:cs="Times New Roman"/>
          <w:sz w:val="28"/>
          <w:szCs w:val="28"/>
        </w:rPr>
        <w:t>D</w:t>
      </w:r>
      <w:r w:rsidR="29429CB1" w:rsidRPr="70F831E2">
        <w:rPr>
          <w:rFonts w:ascii="Cambria" w:hAnsi="Cambria" w:cs="Times New Roman"/>
          <w:sz w:val="28"/>
          <w:szCs w:val="28"/>
        </w:rPr>
        <w:t>o dziennika wpi</w:t>
      </w:r>
      <w:r w:rsidR="5A1D9985" w:rsidRPr="70F831E2">
        <w:rPr>
          <w:rFonts w:ascii="Cambria" w:hAnsi="Cambria" w:cs="Times New Roman"/>
          <w:sz w:val="28"/>
          <w:szCs w:val="28"/>
        </w:rPr>
        <w:t>sana zostaje</w:t>
      </w:r>
      <w:r w:rsidR="29429CB1" w:rsidRPr="70F831E2">
        <w:rPr>
          <w:rFonts w:ascii="Cambria" w:hAnsi="Cambria" w:cs="Times New Roman"/>
          <w:sz w:val="28"/>
          <w:szCs w:val="28"/>
        </w:rPr>
        <w:t xml:space="preserve"> </w:t>
      </w:r>
      <w:r w:rsidR="1E791C66" w:rsidRPr="70F831E2">
        <w:rPr>
          <w:rFonts w:ascii="Cambria" w:hAnsi="Cambria" w:cs="Times New Roman"/>
          <w:sz w:val="28"/>
          <w:szCs w:val="28"/>
        </w:rPr>
        <w:t>poprawion</w:t>
      </w:r>
      <w:r w:rsidR="427E1DB6" w:rsidRPr="70F831E2">
        <w:rPr>
          <w:rFonts w:ascii="Cambria" w:hAnsi="Cambria" w:cs="Times New Roman"/>
          <w:sz w:val="28"/>
          <w:szCs w:val="28"/>
        </w:rPr>
        <w:t>a</w:t>
      </w:r>
      <w:r w:rsidR="29429CB1" w:rsidRPr="70F831E2">
        <w:rPr>
          <w:rFonts w:ascii="Cambria" w:hAnsi="Cambria" w:cs="Times New Roman"/>
          <w:sz w:val="28"/>
          <w:szCs w:val="28"/>
        </w:rPr>
        <w:t xml:space="preserve"> ocen</w:t>
      </w:r>
      <w:r w:rsidR="4113E905" w:rsidRPr="70F831E2">
        <w:rPr>
          <w:rFonts w:ascii="Cambria" w:hAnsi="Cambria" w:cs="Times New Roman"/>
          <w:sz w:val="28"/>
          <w:szCs w:val="28"/>
        </w:rPr>
        <w:t>a</w:t>
      </w:r>
      <w:r w:rsidR="29429CB1" w:rsidRPr="70F831E2">
        <w:rPr>
          <w:rFonts w:ascii="Cambria" w:hAnsi="Cambria" w:cs="Times New Roman"/>
          <w:sz w:val="28"/>
          <w:szCs w:val="28"/>
        </w:rPr>
        <w:t>.</w:t>
      </w:r>
    </w:p>
    <w:p w14:paraId="20874AB7" w14:textId="65CB0617" w:rsidR="50308CAD" w:rsidRDefault="50308CAD" w:rsidP="50308CAD">
      <w:pPr>
        <w:pStyle w:val="NormalnyWeb"/>
        <w:spacing w:before="0" w:beforeAutospacing="0" w:after="0" w:afterAutospacing="0" w:line="259" w:lineRule="auto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4FD33916" w14:textId="37E8A29D" w:rsidR="7878AADA" w:rsidRDefault="1F2E8F11" w:rsidP="7878AADA">
      <w:pPr>
        <w:pStyle w:val="NormalnyWeb"/>
        <w:spacing w:before="0" w:beforeAutospacing="0" w:after="0" w:afterAutospacing="0" w:line="259" w:lineRule="auto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7878AADA">
        <w:rPr>
          <w:rFonts w:ascii="Cambria" w:hAnsi="Cambria" w:cs="Times New Roman"/>
          <w:b/>
          <w:bCs/>
          <w:sz w:val="28"/>
          <w:szCs w:val="28"/>
        </w:rPr>
        <w:t xml:space="preserve">Kartkówka </w:t>
      </w:r>
    </w:p>
    <w:p w14:paraId="0CCA9732" w14:textId="60B8771D" w:rsidR="1F2E8F11" w:rsidRDefault="1F2E8F1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1. Samodzielna, pisemna praca ucznia na lekcji (</w:t>
      </w:r>
      <w:r w:rsidR="0B375C91" w:rsidRPr="68A096B1">
        <w:rPr>
          <w:rFonts w:ascii="Cambria" w:hAnsi="Cambria" w:cs="Times New Roman"/>
          <w:sz w:val="28"/>
          <w:szCs w:val="28"/>
        </w:rPr>
        <w:t>5</w:t>
      </w:r>
      <w:r w:rsidRPr="68A096B1">
        <w:rPr>
          <w:rFonts w:ascii="Cambria" w:hAnsi="Cambria" w:cs="Times New Roman"/>
          <w:sz w:val="28"/>
          <w:szCs w:val="28"/>
        </w:rPr>
        <w:t>-</w:t>
      </w:r>
      <w:r w:rsidR="39773891" w:rsidRPr="68A096B1">
        <w:rPr>
          <w:rFonts w:ascii="Cambria" w:hAnsi="Cambria" w:cs="Times New Roman"/>
          <w:sz w:val="28"/>
          <w:szCs w:val="28"/>
        </w:rPr>
        <w:t>20</w:t>
      </w:r>
      <w:r w:rsidRPr="68A096B1">
        <w:rPr>
          <w:rFonts w:ascii="Cambria" w:hAnsi="Cambria" w:cs="Times New Roman"/>
          <w:sz w:val="28"/>
          <w:szCs w:val="28"/>
        </w:rPr>
        <w:t xml:space="preserve"> min.), obejmująca wiedzę i umiejętności </w:t>
      </w:r>
      <w:r w:rsidR="75C8E022" w:rsidRPr="68A096B1">
        <w:rPr>
          <w:rFonts w:ascii="Cambria" w:hAnsi="Cambria" w:cs="Times New Roman"/>
          <w:sz w:val="28"/>
          <w:szCs w:val="28"/>
        </w:rPr>
        <w:t>w zakresie od 1 do 3 jednostek lekcyjnych</w:t>
      </w:r>
      <w:r w:rsidR="1A5811CC" w:rsidRPr="68A096B1">
        <w:rPr>
          <w:rFonts w:ascii="Cambria" w:hAnsi="Cambria" w:cs="Times New Roman"/>
          <w:sz w:val="28"/>
          <w:szCs w:val="28"/>
        </w:rPr>
        <w:t>.</w:t>
      </w:r>
    </w:p>
    <w:p w14:paraId="51875E55" w14:textId="31F39403" w:rsidR="1F2E8F11" w:rsidRDefault="1F2E8F1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2. Kartkówki</w:t>
      </w:r>
      <w:r w:rsidR="0FDE7DF1" w:rsidRPr="68A096B1">
        <w:rPr>
          <w:rFonts w:ascii="Cambria" w:hAnsi="Cambria" w:cs="Times New Roman"/>
          <w:sz w:val="28"/>
          <w:szCs w:val="28"/>
        </w:rPr>
        <w:t xml:space="preserve"> </w:t>
      </w:r>
      <w:r w:rsidR="6841C2C6" w:rsidRPr="68A096B1">
        <w:rPr>
          <w:rFonts w:ascii="Cambria" w:hAnsi="Cambria" w:cs="Times New Roman"/>
          <w:sz w:val="28"/>
          <w:szCs w:val="28"/>
        </w:rPr>
        <w:t>nie muszą być zapowiedziane.</w:t>
      </w:r>
    </w:p>
    <w:p w14:paraId="0D42CCBC" w14:textId="6EE4EA98" w:rsidR="638FBBA0" w:rsidRDefault="638FBBA0" w:rsidP="68A096B1">
      <w:pPr>
        <w:pStyle w:val="NormalnyWeb"/>
        <w:spacing w:before="0" w:beforeAutospacing="0" w:after="0" w:afterAutospacing="0" w:line="259" w:lineRule="auto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0F831E2">
        <w:rPr>
          <w:rFonts w:ascii="Cambria" w:hAnsi="Cambria" w:cs="Times New Roman"/>
          <w:sz w:val="28"/>
          <w:szCs w:val="28"/>
        </w:rPr>
        <w:t xml:space="preserve">3. </w:t>
      </w:r>
      <w:r w:rsidR="3B23DE3D" w:rsidRPr="70F831E2">
        <w:rPr>
          <w:rFonts w:ascii="Cambria" w:hAnsi="Cambria" w:cs="Times New Roman"/>
          <w:sz w:val="28"/>
          <w:szCs w:val="28"/>
        </w:rPr>
        <w:t>Uczeń może poprawić ocen</w:t>
      </w:r>
      <w:r w:rsidR="160264EC" w:rsidRPr="70F831E2">
        <w:rPr>
          <w:rFonts w:ascii="Cambria" w:hAnsi="Cambria" w:cs="Times New Roman"/>
          <w:sz w:val="28"/>
          <w:szCs w:val="28"/>
        </w:rPr>
        <w:t>ę</w:t>
      </w:r>
      <w:r w:rsidR="3B23DE3D" w:rsidRPr="70F831E2">
        <w:rPr>
          <w:rFonts w:ascii="Cambria" w:hAnsi="Cambria" w:cs="Times New Roman"/>
          <w:sz w:val="28"/>
          <w:szCs w:val="28"/>
        </w:rPr>
        <w:t xml:space="preserve"> w czasie i formie uzgodnionej z nauczycielem. </w:t>
      </w:r>
      <w:r w:rsidR="40D22DD9" w:rsidRPr="70F831E2">
        <w:rPr>
          <w:rFonts w:ascii="Cambria" w:hAnsi="Cambria" w:cs="Times New Roman"/>
          <w:sz w:val="28"/>
          <w:szCs w:val="28"/>
        </w:rPr>
        <w:t>D</w:t>
      </w:r>
      <w:r w:rsidR="3B23DE3D" w:rsidRPr="70F831E2">
        <w:rPr>
          <w:rFonts w:ascii="Cambria" w:hAnsi="Cambria" w:cs="Times New Roman"/>
          <w:sz w:val="28"/>
          <w:szCs w:val="28"/>
        </w:rPr>
        <w:t>o dziennika wpisyw</w:t>
      </w:r>
      <w:r w:rsidR="0CA3FACE" w:rsidRPr="70F831E2">
        <w:rPr>
          <w:rFonts w:ascii="Cambria" w:hAnsi="Cambria" w:cs="Times New Roman"/>
          <w:sz w:val="28"/>
          <w:szCs w:val="28"/>
        </w:rPr>
        <w:t>ana jest</w:t>
      </w:r>
      <w:r w:rsidR="3B23DE3D" w:rsidRPr="70F831E2">
        <w:rPr>
          <w:rFonts w:ascii="Cambria" w:hAnsi="Cambria" w:cs="Times New Roman"/>
          <w:sz w:val="28"/>
          <w:szCs w:val="28"/>
        </w:rPr>
        <w:t xml:space="preserve"> </w:t>
      </w:r>
      <w:r w:rsidR="381C745F" w:rsidRPr="70F831E2">
        <w:rPr>
          <w:rFonts w:ascii="Cambria" w:hAnsi="Cambria" w:cs="Times New Roman"/>
          <w:sz w:val="28"/>
          <w:szCs w:val="28"/>
        </w:rPr>
        <w:t>poprawion</w:t>
      </w:r>
      <w:r w:rsidR="6691A072" w:rsidRPr="70F831E2">
        <w:rPr>
          <w:rFonts w:ascii="Cambria" w:hAnsi="Cambria" w:cs="Times New Roman"/>
          <w:sz w:val="28"/>
          <w:szCs w:val="28"/>
        </w:rPr>
        <w:t>a</w:t>
      </w:r>
      <w:r w:rsidR="3B23DE3D" w:rsidRPr="70F831E2">
        <w:rPr>
          <w:rFonts w:ascii="Cambria" w:hAnsi="Cambria" w:cs="Times New Roman"/>
          <w:sz w:val="28"/>
          <w:szCs w:val="28"/>
        </w:rPr>
        <w:t xml:space="preserve"> ocen</w:t>
      </w:r>
      <w:r w:rsidR="0BB46C47" w:rsidRPr="70F831E2">
        <w:rPr>
          <w:rFonts w:ascii="Cambria" w:hAnsi="Cambria" w:cs="Times New Roman"/>
          <w:sz w:val="28"/>
          <w:szCs w:val="28"/>
        </w:rPr>
        <w:t>a</w:t>
      </w:r>
      <w:r w:rsidR="3B23DE3D" w:rsidRPr="70F831E2">
        <w:rPr>
          <w:rFonts w:ascii="Cambria" w:hAnsi="Cambria" w:cs="Times New Roman"/>
          <w:sz w:val="28"/>
          <w:szCs w:val="28"/>
        </w:rPr>
        <w:t>.</w:t>
      </w:r>
    </w:p>
    <w:p w14:paraId="793D70E4" w14:textId="18F5CBEF" w:rsidR="638FBBA0" w:rsidRDefault="638FBBA0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4</w:t>
      </w:r>
      <w:r w:rsidR="1F2E8F11" w:rsidRPr="68A096B1">
        <w:rPr>
          <w:rFonts w:ascii="Cambria" w:hAnsi="Cambria" w:cs="Times New Roman"/>
          <w:sz w:val="28"/>
          <w:szCs w:val="28"/>
        </w:rPr>
        <w:t xml:space="preserve">. </w:t>
      </w:r>
      <w:r w:rsidR="4F656087" w:rsidRPr="68A096B1">
        <w:rPr>
          <w:rFonts w:ascii="Cambria" w:hAnsi="Cambria" w:cs="Times New Roman"/>
          <w:sz w:val="28"/>
          <w:szCs w:val="28"/>
        </w:rPr>
        <w:t xml:space="preserve">Po sprawdzeniu i zapisaniu oceny nauczyciel oddaje </w:t>
      </w:r>
      <w:r w:rsidR="01A80D47" w:rsidRPr="68A096B1">
        <w:rPr>
          <w:rFonts w:ascii="Cambria" w:hAnsi="Cambria" w:cs="Times New Roman"/>
          <w:sz w:val="28"/>
          <w:szCs w:val="28"/>
        </w:rPr>
        <w:t>kartkówkę</w:t>
      </w:r>
      <w:r w:rsidR="4F656087" w:rsidRPr="68A096B1">
        <w:rPr>
          <w:rFonts w:ascii="Cambria" w:hAnsi="Cambria" w:cs="Times New Roman"/>
          <w:sz w:val="28"/>
          <w:szCs w:val="28"/>
        </w:rPr>
        <w:t xml:space="preserve"> uczniowi. Do końca lekcji uczeń może wnieść zastrzeżenia dotyczące wykonanych zadań lub punktacji.</w:t>
      </w:r>
    </w:p>
    <w:p w14:paraId="1C2101BC" w14:textId="1C7B8439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6B8D1E78" w14:textId="77777777" w:rsidR="00CE3199" w:rsidRDefault="00CE3199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6B9F86AB" w14:textId="1FD6DD74" w:rsidR="7878AADA" w:rsidRDefault="04B0DD55" w:rsidP="7878AADA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7878AADA">
        <w:rPr>
          <w:rFonts w:ascii="Cambria" w:hAnsi="Cambria" w:cs="Times New Roman"/>
          <w:b/>
          <w:bCs/>
          <w:sz w:val="28"/>
          <w:szCs w:val="28"/>
        </w:rPr>
        <w:lastRenderedPageBreak/>
        <w:t xml:space="preserve">Odpowiedź ustna </w:t>
      </w:r>
    </w:p>
    <w:p w14:paraId="479DFD03" w14:textId="61781767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1.</w:t>
      </w:r>
      <w:r w:rsidR="20B39F22" w:rsidRPr="68A096B1">
        <w:rPr>
          <w:rFonts w:ascii="Cambria" w:hAnsi="Cambria" w:cs="Times New Roman"/>
          <w:sz w:val="28"/>
          <w:szCs w:val="28"/>
        </w:rPr>
        <w:t xml:space="preserve"> </w:t>
      </w:r>
      <w:r w:rsidRPr="68A096B1">
        <w:rPr>
          <w:rFonts w:ascii="Cambria" w:hAnsi="Cambria" w:cs="Times New Roman"/>
          <w:sz w:val="28"/>
          <w:szCs w:val="28"/>
        </w:rPr>
        <w:t>Sprawdzenie wiadomości i umiejętności ucznia lub uczniów w formie ustnej odpowiedzi.</w:t>
      </w:r>
    </w:p>
    <w:p w14:paraId="267D145C" w14:textId="718138C9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2. Termin odpowiedzi </w:t>
      </w:r>
      <w:r w:rsidR="730169CF" w:rsidRPr="68A096B1">
        <w:rPr>
          <w:rFonts w:ascii="Cambria" w:hAnsi="Cambria" w:cs="Times New Roman"/>
          <w:sz w:val="28"/>
          <w:szCs w:val="28"/>
        </w:rPr>
        <w:t>nie musi być zapowiedziany.</w:t>
      </w:r>
    </w:p>
    <w:p w14:paraId="33C7BBEA" w14:textId="19BABA3D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3. Uczeń ma czas na zastanowienie się. </w:t>
      </w:r>
    </w:p>
    <w:p w14:paraId="4CCF517B" w14:textId="5E17C832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4. Odpowiedź ucznia trwa około 5-10 min. </w:t>
      </w:r>
    </w:p>
    <w:p w14:paraId="796B0EFB" w14:textId="18966833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5. Uczniowie mogą oceniać odpowiedzi i uzasadniać swoje oceny. </w:t>
      </w:r>
    </w:p>
    <w:p w14:paraId="4A829B1E" w14:textId="6030E998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6. Nauczyciel dokonuje ostatecznej oceny i ją uzasadnia. </w:t>
      </w:r>
    </w:p>
    <w:p w14:paraId="1B69A489" w14:textId="371F4C31" w:rsidR="04B0DD55" w:rsidRDefault="04B0DD5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0F831E2">
        <w:rPr>
          <w:rFonts w:ascii="Cambria" w:hAnsi="Cambria" w:cs="Times New Roman"/>
          <w:sz w:val="28"/>
          <w:szCs w:val="28"/>
        </w:rPr>
        <w:t>7. Ocen</w:t>
      </w:r>
      <w:r w:rsidR="5F9DDB0A" w:rsidRPr="70F831E2">
        <w:rPr>
          <w:rFonts w:ascii="Cambria" w:hAnsi="Cambria" w:cs="Times New Roman"/>
          <w:sz w:val="28"/>
          <w:szCs w:val="28"/>
        </w:rPr>
        <w:t>ę</w:t>
      </w:r>
      <w:r w:rsidRPr="70F831E2">
        <w:rPr>
          <w:rFonts w:ascii="Cambria" w:hAnsi="Cambria" w:cs="Times New Roman"/>
          <w:sz w:val="28"/>
          <w:szCs w:val="28"/>
        </w:rPr>
        <w:t xml:space="preserve"> z odpowiedzi</w:t>
      </w:r>
      <w:r w:rsidR="725D97BF" w:rsidRPr="70F831E2">
        <w:rPr>
          <w:rFonts w:ascii="Cambria" w:hAnsi="Cambria" w:cs="Times New Roman"/>
          <w:sz w:val="28"/>
          <w:szCs w:val="28"/>
        </w:rPr>
        <w:t xml:space="preserve"> </w:t>
      </w:r>
      <w:r w:rsidRPr="70F831E2">
        <w:rPr>
          <w:rFonts w:ascii="Cambria" w:hAnsi="Cambria" w:cs="Times New Roman"/>
          <w:sz w:val="28"/>
          <w:szCs w:val="28"/>
        </w:rPr>
        <w:t>można poprawić</w:t>
      </w:r>
      <w:r w:rsidR="02BE1B8C" w:rsidRPr="70F831E2">
        <w:rPr>
          <w:rFonts w:ascii="Cambria" w:hAnsi="Cambria" w:cs="Times New Roman"/>
          <w:sz w:val="28"/>
          <w:szCs w:val="28"/>
        </w:rPr>
        <w:t xml:space="preserve"> w czasie lekcji</w:t>
      </w:r>
      <w:r w:rsidRPr="70F831E2">
        <w:rPr>
          <w:rFonts w:ascii="Cambria" w:hAnsi="Cambria" w:cs="Times New Roman"/>
          <w:sz w:val="28"/>
          <w:szCs w:val="28"/>
        </w:rPr>
        <w:t>.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 Materiał obejmuje wówczas bieżące jednostki lekcyjne</w:t>
      </w:r>
      <w:r w:rsidR="0949476A" w:rsidRPr="70F831E2">
        <w:rPr>
          <w:rFonts w:ascii="Cambria" w:hAnsi="Cambria" w:cs="Times New Roman"/>
          <w:sz w:val="28"/>
          <w:szCs w:val="28"/>
        </w:rPr>
        <w:t xml:space="preserve"> – od jednej do pięciu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. Do dziennika </w:t>
      </w:r>
      <w:r w:rsidR="5BA16421" w:rsidRPr="70F831E2">
        <w:rPr>
          <w:rFonts w:ascii="Cambria" w:hAnsi="Cambria" w:cs="Times New Roman"/>
          <w:sz w:val="28"/>
          <w:szCs w:val="28"/>
        </w:rPr>
        <w:t>zostaje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 wpis</w:t>
      </w:r>
      <w:r w:rsidR="3E1F67BD" w:rsidRPr="70F831E2">
        <w:rPr>
          <w:rFonts w:ascii="Cambria" w:hAnsi="Cambria" w:cs="Times New Roman"/>
          <w:sz w:val="28"/>
          <w:szCs w:val="28"/>
        </w:rPr>
        <w:t>ana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 </w:t>
      </w:r>
      <w:r w:rsidR="186C81E7" w:rsidRPr="70F831E2">
        <w:rPr>
          <w:rFonts w:ascii="Cambria" w:hAnsi="Cambria" w:cs="Times New Roman"/>
          <w:sz w:val="28"/>
          <w:szCs w:val="28"/>
        </w:rPr>
        <w:t>poprawion</w:t>
      </w:r>
      <w:r w:rsidR="51830862" w:rsidRPr="70F831E2">
        <w:rPr>
          <w:rFonts w:ascii="Cambria" w:hAnsi="Cambria" w:cs="Times New Roman"/>
          <w:sz w:val="28"/>
          <w:szCs w:val="28"/>
        </w:rPr>
        <w:t>a</w:t>
      </w:r>
      <w:r w:rsidR="03639130" w:rsidRPr="70F831E2">
        <w:rPr>
          <w:rFonts w:ascii="Cambria" w:hAnsi="Cambria" w:cs="Times New Roman"/>
          <w:sz w:val="28"/>
          <w:szCs w:val="28"/>
        </w:rPr>
        <w:t xml:space="preserve"> ocen</w:t>
      </w:r>
      <w:r w:rsidR="2130C2B9" w:rsidRPr="70F831E2">
        <w:rPr>
          <w:rFonts w:ascii="Cambria" w:hAnsi="Cambria" w:cs="Times New Roman"/>
          <w:sz w:val="28"/>
          <w:szCs w:val="28"/>
        </w:rPr>
        <w:t>a</w:t>
      </w:r>
      <w:r w:rsidR="03639130" w:rsidRPr="70F831E2">
        <w:rPr>
          <w:rFonts w:ascii="Cambria" w:hAnsi="Cambria" w:cs="Times New Roman"/>
          <w:sz w:val="28"/>
          <w:szCs w:val="28"/>
        </w:rPr>
        <w:t>.</w:t>
      </w:r>
    </w:p>
    <w:p w14:paraId="11846698" w14:textId="1E037E1F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712613FC" w14:textId="575EB706" w:rsidR="7878AADA" w:rsidRDefault="5006B762" w:rsidP="7878AADA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b/>
          <w:bCs/>
          <w:sz w:val="28"/>
          <w:szCs w:val="28"/>
        </w:rPr>
        <w:t>Wypracowanie</w:t>
      </w:r>
      <w:r w:rsidRPr="7878AADA">
        <w:rPr>
          <w:rFonts w:ascii="Cambria" w:hAnsi="Cambria" w:cs="Times New Roman"/>
          <w:sz w:val="28"/>
          <w:szCs w:val="28"/>
        </w:rPr>
        <w:t xml:space="preserve"> </w:t>
      </w:r>
    </w:p>
    <w:p w14:paraId="5B1B3F4D" w14:textId="3BC606B8" w:rsidR="5006B762" w:rsidRDefault="5006B76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1. Praca samodzielna ucznia na lekcji (5 lub 30 min.) w formie pisemnej</w:t>
      </w:r>
      <w:r w:rsidR="00662AF3">
        <w:rPr>
          <w:rFonts w:ascii="Cambria" w:hAnsi="Cambria" w:cs="Times New Roman"/>
          <w:sz w:val="28"/>
          <w:szCs w:val="28"/>
        </w:rPr>
        <w:t>.</w:t>
      </w:r>
    </w:p>
    <w:p w14:paraId="1B0B8F45" w14:textId="10ADA0F1" w:rsidR="5006B762" w:rsidRDefault="5006B76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2. Zakres sprawdzanych umiejętności i wiadomości podawany jest w czasie lekcji</w:t>
      </w:r>
      <w:r w:rsidR="00662AF3">
        <w:rPr>
          <w:rFonts w:ascii="Cambria" w:hAnsi="Cambria" w:cs="Times New Roman"/>
          <w:sz w:val="28"/>
          <w:szCs w:val="28"/>
        </w:rPr>
        <w:t>.</w:t>
      </w:r>
    </w:p>
    <w:p w14:paraId="72040164" w14:textId="70C7EA16" w:rsidR="5006B762" w:rsidRDefault="5006B76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3. Uczeń nieobecny na wypracowaniu musi je napisać w terminie uzgodnionym z nauczycielem (nieprzekraczającym dwóch tygodni).  </w:t>
      </w:r>
    </w:p>
    <w:p w14:paraId="4229B245" w14:textId="6851DCD2" w:rsidR="5006B762" w:rsidRDefault="5006B762" w:rsidP="68A096B1">
      <w:pPr>
        <w:pStyle w:val="NormalnyWeb"/>
        <w:spacing w:before="0" w:beforeAutospacing="0" w:after="0" w:afterAutospacing="0" w:line="259" w:lineRule="auto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0F831E2">
        <w:rPr>
          <w:rFonts w:ascii="Cambria" w:hAnsi="Cambria" w:cs="Times New Roman"/>
          <w:sz w:val="28"/>
          <w:szCs w:val="28"/>
        </w:rPr>
        <w:t xml:space="preserve">4. </w:t>
      </w:r>
      <w:r w:rsidR="57082377" w:rsidRPr="70F831E2">
        <w:rPr>
          <w:rFonts w:ascii="Cambria" w:hAnsi="Cambria" w:cs="Times New Roman"/>
          <w:sz w:val="28"/>
          <w:szCs w:val="28"/>
        </w:rPr>
        <w:t>Uczeń może poprawić ocen</w:t>
      </w:r>
      <w:r w:rsidR="0029A4AC" w:rsidRPr="70F831E2">
        <w:rPr>
          <w:rFonts w:ascii="Cambria" w:hAnsi="Cambria" w:cs="Times New Roman"/>
          <w:sz w:val="28"/>
          <w:szCs w:val="28"/>
        </w:rPr>
        <w:t xml:space="preserve">ę </w:t>
      </w:r>
      <w:r w:rsidR="57082377" w:rsidRPr="70F831E2">
        <w:rPr>
          <w:rFonts w:ascii="Cambria" w:hAnsi="Cambria" w:cs="Times New Roman"/>
          <w:sz w:val="28"/>
          <w:szCs w:val="28"/>
        </w:rPr>
        <w:t xml:space="preserve">w czasie i formie uzgodnionej z nauczycielem. </w:t>
      </w:r>
      <w:r w:rsidR="4DBF7609" w:rsidRPr="70F831E2">
        <w:rPr>
          <w:rFonts w:ascii="Cambria" w:hAnsi="Cambria" w:cs="Times New Roman"/>
          <w:sz w:val="28"/>
          <w:szCs w:val="28"/>
        </w:rPr>
        <w:t>D</w:t>
      </w:r>
      <w:r w:rsidR="57082377" w:rsidRPr="70F831E2">
        <w:rPr>
          <w:rFonts w:ascii="Cambria" w:hAnsi="Cambria" w:cs="Times New Roman"/>
          <w:sz w:val="28"/>
          <w:szCs w:val="28"/>
        </w:rPr>
        <w:t>o dziennika wpis</w:t>
      </w:r>
      <w:r w:rsidR="3B664B65" w:rsidRPr="70F831E2">
        <w:rPr>
          <w:rFonts w:ascii="Cambria" w:hAnsi="Cambria" w:cs="Times New Roman"/>
          <w:sz w:val="28"/>
          <w:szCs w:val="28"/>
        </w:rPr>
        <w:t>ana</w:t>
      </w:r>
      <w:r w:rsidR="57082377" w:rsidRPr="70F831E2">
        <w:rPr>
          <w:rFonts w:ascii="Cambria" w:hAnsi="Cambria" w:cs="Times New Roman"/>
          <w:sz w:val="28"/>
          <w:szCs w:val="28"/>
        </w:rPr>
        <w:t xml:space="preserve"> </w:t>
      </w:r>
      <w:r w:rsidR="070CF58A" w:rsidRPr="70F831E2">
        <w:rPr>
          <w:rFonts w:ascii="Cambria" w:hAnsi="Cambria" w:cs="Times New Roman"/>
          <w:sz w:val="28"/>
          <w:szCs w:val="28"/>
        </w:rPr>
        <w:t>zostaje</w:t>
      </w:r>
      <w:r w:rsidR="57082377" w:rsidRPr="70F831E2">
        <w:rPr>
          <w:rFonts w:ascii="Cambria" w:hAnsi="Cambria" w:cs="Times New Roman"/>
          <w:sz w:val="28"/>
          <w:szCs w:val="28"/>
        </w:rPr>
        <w:t xml:space="preserve"> </w:t>
      </w:r>
      <w:r w:rsidR="1B6061F9" w:rsidRPr="70F831E2">
        <w:rPr>
          <w:rFonts w:ascii="Cambria" w:hAnsi="Cambria" w:cs="Times New Roman"/>
          <w:sz w:val="28"/>
          <w:szCs w:val="28"/>
        </w:rPr>
        <w:t>poprawion</w:t>
      </w:r>
      <w:r w:rsidR="74C8B4FB" w:rsidRPr="70F831E2">
        <w:rPr>
          <w:rFonts w:ascii="Cambria" w:hAnsi="Cambria" w:cs="Times New Roman"/>
          <w:sz w:val="28"/>
          <w:szCs w:val="28"/>
        </w:rPr>
        <w:t>a</w:t>
      </w:r>
      <w:r w:rsidR="57082377" w:rsidRPr="70F831E2">
        <w:rPr>
          <w:rFonts w:ascii="Cambria" w:hAnsi="Cambria" w:cs="Times New Roman"/>
          <w:sz w:val="28"/>
          <w:szCs w:val="28"/>
        </w:rPr>
        <w:t xml:space="preserve"> ocen</w:t>
      </w:r>
      <w:r w:rsidR="18AD6C6D" w:rsidRPr="70F831E2">
        <w:rPr>
          <w:rFonts w:ascii="Cambria" w:hAnsi="Cambria" w:cs="Times New Roman"/>
          <w:sz w:val="28"/>
          <w:szCs w:val="28"/>
        </w:rPr>
        <w:t>a</w:t>
      </w:r>
      <w:r w:rsidR="57082377" w:rsidRPr="70F831E2">
        <w:rPr>
          <w:rFonts w:ascii="Cambria" w:hAnsi="Cambria" w:cs="Times New Roman"/>
          <w:sz w:val="28"/>
          <w:szCs w:val="28"/>
        </w:rPr>
        <w:t>.</w:t>
      </w:r>
    </w:p>
    <w:p w14:paraId="73093D9D" w14:textId="3FA453E1" w:rsidR="5006B762" w:rsidRDefault="5006B762" w:rsidP="7878AADA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0F831E2">
        <w:rPr>
          <w:rFonts w:ascii="Cambria" w:hAnsi="Cambria" w:cs="Times New Roman"/>
          <w:sz w:val="28"/>
          <w:szCs w:val="28"/>
        </w:rPr>
        <w:t xml:space="preserve">5. Po sprawdzeniu i zapisaniu oceny nauczyciel oddaje </w:t>
      </w:r>
      <w:r w:rsidR="61B90D5A" w:rsidRPr="70F831E2">
        <w:rPr>
          <w:rFonts w:ascii="Cambria" w:hAnsi="Cambria" w:cs="Times New Roman"/>
          <w:sz w:val="28"/>
          <w:szCs w:val="28"/>
        </w:rPr>
        <w:t>wypracowanie</w:t>
      </w:r>
      <w:r w:rsidRPr="70F831E2">
        <w:rPr>
          <w:rFonts w:ascii="Cambria" w:hAnsi="Cambria" w:cs="Times New Roman"/>
          <w:sz w:val="28"/>
          <w:szCs w:val="28"/>
        </w:rPr>
        <w:t xml:space="preserve"> uczniowi. Do końca lekcji uczeń może wnieść zastrzeżenia</w:t>
      </w:r>
      <w:r w:rsidR="3552A8DE" w:rsidRPr="70F831E2">
        <w:rPr>
          <w:rFonts w:ascii="Cambria" w:hAnsi="Cambria" w:cs="Times New Roman"/>
          <w:sz w:val="28"/>
          <w:szCs w:val="28"/>
        </w:rPr>
        <w:t xml:space="preserve"> do swojej pracy</w:t>
      </w:r>
      <w:r w:rsidR="620393A5" w:rsidRPr="70F831E2">
        <w:rPr>
          <w:rFonts w:ascii="Cambria" w:hAnsi="Cambria" w:cs="Times New Roman"/>
          <w:sz w:val="28"/>
          <w:szCs w:val="28"/>
        </w:rPr>
        <w:t xml:space="preserve"> lub oceny.</w:t>
      </w:r>
    </w:p>
    <w:p w14:paraId="5774E879" w14:textId="323309E0" w:rsidR="70F831E2" w:rsidRDefault="70F831E2" w:rsidP="70F831E2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2B6132CF" w14:textId="77777777" w:rsidR="00925DF6" w:rsidRDefault="00925DF6" w:rsidP="00925DF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Dyktando</w:t>
      </w:r>
    </w:p>
    <w:p w14:paraId="4AE6F734" w14:textId="77777777" w:rsidR="00925DF6" w:rsidRDefault="00925DF6" w:rsidP="00925DF6">
      <w:pPr>
        <w:pStyle w:val="NormalnyWeb"/>
        <w:numPr>
          <w:ilvl w:val="0"/>
          <w:numId w:val="6"/>
        </w:numPr>
        <w:spacing w:before="0" w:beforeAutospacing="0" w:after="0" w:afterAutospacing="0"/>
        <w:ind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Może być niezapowiedziane.</w:t>
      </w:r>
    </w:p>
    <w:p w14:paraId="21E695C0" w14:textId="77777777" w:rsidR="00925DF6" w:rsidRDefault="00925DF6" w:rsidP="00925DF6">
      <w:pPr>
        <w:pStyle w:val="NormalnyWeb"/>
        <w:numPr>
          <w:ilvl w:val="0"/>
          <w:numId w:val="6"/>
        </w:numPr>
        <w:ind w:right="-468"/>
        <w:jc w:val="both"/>
        <w:rPr>
          <w:rFonts w:ascii="Cambria" w:hAnsi="Cambria" w:cs="Times New Roman"/>
          <w:sz w:val="28"/>
          <w:szCs w:val="28"/>
        </w:rPr>
      </w:pPr>
      <w:bookmarkStart w:id="0" w:name="_Hlk208945066"/>
      <w:r w:rsidRPr="70F831E2">
        <w:rPr>
          <w:rFonts w:ascii="Cambria" w:hAnsi="Cambria" w:cs="Times New Roman"/>
          <w:sz w:val="28"/>
          <w:szCs w:val="28"/>
        </w:rPr>
        <w:t>Uczeń może poprawić ocenę w czasie i formie uzgodnionej z nauczycielem. Do dziennika wpisana zostaje poprawiona ocena.</w:t>
      </w:r>
    </w:p>
    <w:bookmarkEnd w:id="0"/>
    <w:p w14:paraId="260BA88A" w14:textId="77777777" w:rsidR="00925DF6" w:rsidRPr="00BC0508" w:rsidRDefault="00925DF6" w:rsidP="00925DF6">
      <w:pPr>
        <w:pStyle w:val="NormalnyWeb"/>
        <w:numPr>
          <w:ilvl w:val="0"/>
          <w:numId w:val="6"/>
        </w:numPr>
        <w:ind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U</w:t>
      </w:r>
      <w:r w:rsidRPr="00BC0508">
        <w:rPr>
          <w:rFonts w:ascii="Cambria" w:hAnsi="Cambria" w:cs="Times New Roman"/>
          <w:sz w:val="28"/>
          <w:szCs w:val="28"/>
        </w:rPr>
        <w:t>czniowie z dysleksją oceniani są wg odrębnych, ustalonych przez nauczyciela kryteriów</w:t>
      </w:r>
      <w:r>
        <w:rPr>
          <w:rFonts w:ascii="Cambria" w:hAnsi="Cambria" w:cs="Times New Roman"/>
          <w:sz w:val="28"/>
          <w:szCs w:val="28"/>
        </w:rPr>
        <w:t>.</w:t>
      </w:r>
    </w:p>
    <w:p w14:paraId="284D7C0B" w14:textId="77777777" w:rsidR="00925DF6" w:rsidRDefault="00925DF6" w:rsidP="00925DF6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Recytacja</w:t>
      </w:r>
    </w:p>
    <w:p w14:paraId="3F9C7788" w14:textId="77777777" w:rsidR="00925DF6" w:rsidRDefault="00925DF6" w:rsidP="00925DF6">
      <w:pPr>
        <w:pStyle w:val="NormalnyWeb"/>
        <w:numPr>
          <w:ilvl w:val="0"/>
          <w:numId w:val="7"/>
        </w:numPr>
        <w:spacing w:before="0" w:beforeAutospacing="0" w:after="0" w:afterAutospacing="0"/>
        <w:ind w:right="-468"/>
        <w:jc w:val="both"/>
        <w:rPr>
          <w:rFonts w:ascii="Cambria" w:hAnsi="Cambria" w:cs="Times New Roman"/>
          <w:sz w:val="28"/>
          <w:szCs w:val="28"/>
        </w:rPr>
      </w:pPr>
      <w:r w:rsidRPr="00BC0508">
        <w:rPr>
          <w:rFonts w:ascii="Cambria" w:hAnsi="Cambria" w:cs="Times New Roman"/>
          <w:sz w:val="28"/>
          <w:szCs w:val="28"/>
        </w:rPr>
        <w:t>Zapowiedziana przez nauczyciela</w:t>
      </w:r>
      <w:r>
        <w:rPr>
          <w:rFonts w:ascii="Cambria" w:hAnsi="Cambria" w:cs="Times New Roman"/>
          <w:sz w:val="28"/>
          <w:szCs w:val="28"/>
        </w:rPr>
        <w:t>.</w:t>
      </w:r>
    </w:p>
    <w:p w14:paraId="70A26575" w14:textId="77777777" w:rsidR="00925DF6" w:rsidRPr="00391DEF" w:rsidRDefault="00925DF6" w:rsidP="00925DF6">
      <w:pPr>
        <w:pStyle w:val="NormalnyWeb"/>
        <w:numPr>
          <w:ilvl w:val="0"/>
          <w:numId w:val="7"/>
        </w:numPr>
        <w:spacing w:before="0" w:beforeAutospacing="0" w:after="0" w:afterAutospacing="0"/>
        <w:ind w:right="-468"/>
        <w:jc w:val="both"/>
        <w:rPr>
          <w:rFonts w:ascii="Cambria" w:hAnsi="Cambria" w:cs="Times New Roman"/>
          <w:sz w:val="28"/>
          <w:szCs w:val="28"/>
        </w:rPr>
      </w:pPr>
      <w:r w:rsidRPr="00391DEF">
        <w:rPr>
          <w:rFonts w:ascii="Cambria" w:hAnsi="Cambria"/>
          <w:sz w:val="28"/>
          <w:szCs w:val="28"/>
        </w:rPr>
        <w:t>Uczeń może poprawić ocenę w czasie i formie uzgodnionej z nauczycielem. Do dziennika wpisana zostaje poprawiona ocena.</w:t>
      </w:r>
    </w:p>
    <w:p w14:paraId="535CD4EC" w14:textId="77777777" w:rsidR="00925DF6" w:rsidRDefault="00925DF6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3C2C1B02" w14:textId="5371E4A1" w:rsidR="456BCDC1" w:rsidRDefault="456BCDC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Zeszyt przedmiotowy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1F5C914E" w14:textId="11C59125" w:rsidR="456BCDC1" w:rsidRDefault="456BCDC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1.</w:t>
      </w:r>
      <w:r w:rsidR="07E4953F" w:rsidRPr="68A096B1">
        <w:rPr>
          <w:rFonts w:ascii="Cambria" w:hAnsi="Cambria" w:cs="Times New Roman"/>
          <w:sz w:val="28"/>
          <w:szCs w:val="28"/>
        </w:rPr>
        <w:t xml:space="preserve"> </w:t>
      </w:r>
      <w:r w:rsidR="66650F58" w:rsidRPr="68A096B1">
        <w:rPr>
          <w:rFonts w:ascii="Cambria" w:hAnsi="Cambria" w:cs="Times New Roman"/>
          <w:sz w:val="28"/>
          <w:szCs w:val="28"/>
        </w:rPr>
        <w:t xml:space="preserve">To przede wszystkim pomoc </w:t>
      </w:r>
      <w:r w:rsidR="24CC6155" w:rsidRPr="68A096B1">
        <w:rPr>
          <w:rFonts w:ascii="Cambria" w:hAnsi="Cambria" w:cs="Times New Roman"/>
          <w:sz w:val="28"/>
          <w:szCs w:val="28"/>
        </w:rPr>
        <w:t xml:space="preserve">dla </w:t>
      </w:r>
      <w:r w:rsidR="66650F58" w:rsidRPr="68A096B1">
        <w:rPr>
          <w:rFonts w:ascii="Cambria" w:hAnsi="Cambria" w:cs="Times New Roman"/>
          <w:sz w:val="28"/>
          <w:szCs w:val="28"/>
        </w:rPr>
        <w:t>ucznia</w:t>
      </w:r>
      <w:r w:rsidR="15AB94F0" w:rsidRPr="68A096B1">
        <w:rPr>
          <w:rFonts w:ascii="Cambria" w:hAnsi="Cambria" w:cs="Times New Roman"/>
          <w:sz w:val="28"/>
          <w:szCs w:val="28"/>
        </w:rPr>
        <w:t xml:space="preserve"> w czasie lekcji i w czasie przygotowania do obowiązkowych różnych form sprawdzania wiedzy.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2DE7BEB4" w14:textId="2078A736" w:rsidR="33D00C5F" w:rsidRDefault="33D00C5F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2. </w:t>
      </w:r>
      <w:r w:rsidR="42AAC094" w:rsidRPr="68A096B1">
        <w:rPr>
          <w:rFonts w:ascii="Cambria" w:hAnsi="Cambria" w:cs="Times New Roman"/>
          <w:sz w:val="28"/>
          <w:szCs w:val="28"/>
        </w:rPr>
        <w:t xml:space="preserve">Może zostać </w:t>
      </w:r>
      <w:r w:rsidR="456BCDC1" w:rsidRPr="68A096B1">
        <w:rPr>
          <w:rFonts w:ascii="Cambria" w:hAnsi="Cambria" w:cs="Times New Roman"/>
          <w:sz w:val="28"/>
          <w:szCs w:val="28"/>
        </w:rPr>
        <w:t>sprawdz</w:t>
      </w:r>
      <w:r w:rsidR="2A06F65C" w:rsidRPr="68A096B1">
        <w:rPr>
          <w:rFonts w:ascii="Cambria" w:hAnsi="Cambria" w:cs="Times New Roman"/>
          <w:sz w:val="28"/>
          <w:szCs w:val="28"/>
        </w:rPr>
        <w:t>o</w:t>
      </w:r>
      <w:r w:rsidR="456BCDC1" w:rsidRPr="68A096B1">
        <w:rPr>
          <w:rFonts w:ascii="Cambria" w:hAnsi="Cambria" w:cs="Times New Roman"/>
          <w:sz w:val="28"/>
          <w:szCs w:val="28"/>
        </w:rPr>
        <w:t>ny, ale nie zawsze podlega ocenie</w:t>
      </w:r>
      <w:r w:rsidR="33A0F4AB" w:rsidRPr="68A096B1">
        <w:rPr>
          <w:rFonts w:ascii="Cambria" w:hAnsi="Cambria" w:cs="Times New Roman"/>
          <w:sz w:val="28"/>
          <w:szCs w:val="28"/>
        </w:rPr>
        <w:t>.</w:t>
      </w:r>
    </w:p>
    <w:p w14:paraId="0779ED27" w14:textId="4B5DC8E5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3EDEBA7F" w14:textId="5B965895" w:rsidR="33A0F4AB" w:rsidRDefault="33A0F4AB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lastRenderedPageBreak/>
        <w:t>Diagnozy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  <w:r w:rsidR="065D5E26" w:rsidRPr="68A096B1">
        <w:rPr>
          <w:rFonts w:ascii="Cambria" w:hAnsi="Cambria" w:cs="Times New Roman"/>
          <w:sz w:val="28"/>
          <w:szCs w:val="28"/>
        </w:rPr>
        <w:t>wstępne i końcowe</w:t>
      </w:r>
    </w:p>
    <w:p w14:paraId="04546ADA" w14:textId="7716CC73" w:rsidR="41A0E17F" w:rsidRDefault="20789AD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325CF8C2">
        <w:rPr>
          <w:rFonts w:ascii="Cambria" w:hAnsi="Cambria" w:cs="Times New Roman"/>
          <w:sz w:val="28"/>
          <w:szCs w:val="28"/>
        </w:rPr>
        <w:t>W</w:t>
      </w:r>
      <w:r w:rsidR="33A0F4AB" w:rsidRPr="325CF8C2">
        <w:rPr>
          <w:rFonts w:ascii="Cambria" w:hAnsi="Cambria" w:cs="Times New Roman"/>
          <w:sz w:val="28"/>
          <w:szCs w:val="28"/>
        </w:rPr>
        <w:t xml:space="preserve">yniki </w:t>
      </w:r>
      <w:r w:rsidR="3E351A9F" w:rsidRPr="325CF8C2">
        <w:rPr>
          <w:rFonts w:ascii="Cambria" w:hAnsi="Cambria" w:cs="Times New Roman"/>
          <w:sz w:val="28"/>
          <w:szCs w:val="28"/>
        </w:rPr>
        <w:t xml:space="preserve">nie </w:t>
      </w:r>
      <w:r w:rsidR="33A0F4AB" w:rsidRPr="325CF8C2">
        <w:rPr>
          <w:rFonts w:ascii="Cambria" w:hAnsi="Cambria" w:cs="Times New Roman"/>
          <w:sz w:val="28"/>
          <w:szCs w:val="28"/>
        </w:rPr>
        <w:t>są wpisywane do dziennika</w:t>
      </w:r>
      <w:r w:rsidR="436805F1" w:rsidRPr="325CF8C2">
        <w:rPr>
          <w:rFonts w:ascii="Cambria" w:hAnsi="Cambria" w:cs="Times New Roman"/>
          <w:sz w:val="28"/>
          <w:szCs w:val="28"/>
        </w:rPr>
        <w:t xml:space="preserve"> i </w:t>
      </w:r>
      <w:r w:rsidR="33A0F4AB" w:rsidRPr="325CF8C2">
        <w:rPr>
          <w:rFonts w:ascii="Cambria" w:hAnsi="Cambria" w:cs="Times New Roman"/>
          <w:sz w:val="28"/>
          <w:szCs w:val="28"/>
        </w:rPr>
        <w:t>nie są brane pod uwagę przy wystawianiu oceny koń</w:t>
      </w:r>
      <w:r w:rsidR="0101DED9" w:rsidRPr="325CF8C2">
        <w:rPr>
          <w:rFonts w:ascii="Cambria" w:hAnsi="Cambria" w:cs="Times New Roman"/>
          <w:sz w:val="28"/>
          <w:szCs w:val="28"/>
        </w:rPr>
        <w:t>cowej</w:t>
      </w:r>
      <w:r w:rsidR="33A0F4AB" w:rsidRPr="325CF8C2">
        <w:rPr>
          <w:rFonts w:ascii="Cambria" w:hAnsi="Cambria" w:cs="Times New Roman"/>
          <w:sz w:val="28"/>
          <w:szCs w:val="28"/>
        </w:rPr>
        <w:t>.</w:t>
      </w:r>
      <w:r w:rsidR="52BEE385" w:rsidRPr="325CF8C2">
        <w:rPr>
          <w:rFonts w:ascii="Cambria" w:hAnsi="Cambria" w:cs="Times New Roman"/>
          <w:sz w:val="28"/>
          <w:szCs w:val="28"/>
        </w:rPr>
        <w:t xml:space="preserve"> Zostają jednak przedstawione do wiadomości uczniów i ich rodziców/opiekunów.</w:t>
      </w:r>
    </w:p>
    <w:p w14:paraId="0DE1D7F9" w14:textId="45754EF6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033EBC45" w14:textId="5F787644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 xml:space="preserve">Konkursy  </w:t>
      </w:r>
    </w:p>
    <w:p w14:paraId="1BDE575C" w14:textId="155DED5A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1. Konkursy mają na celu motywowanie ucznia do dalszego rozwoju i stwarzają warunki do samodzielnej pracy.  </w:t>
      </w:r>
    </w:p>
    <w:p w14:paraId="63310D20" w14:textId="5BB72C70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2. Laureaci konkursów niemieckojęzycznych otrzymują ocenę celującą. </w:t>
      </w:r>
    </w:p>
    <w:p w14:paraId="41FE6FFC" w14:textId="1821D139" w:rsidR="00662AF3" w:rsidRPr="00925DF6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1A30DC10" w14:textId="66B828B4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Aktywność</w:t>
      </w:r>
    </w:p>
    <w:p w14:paraId="5FA97626" w14:textId="607A4723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1. Zaangażowanie i wkład pracy ucznia, gotowość i chęć do współpracy z nauczycielem i innymi uczniami, samodzielna praca, projekty, inscenizacje, quizy, przygotowanie materiałów wzbogacających pracę w grupie, inne inicjatywy</w:t>
      </w:r>
      <w:r w:rsidR="5C78DD07" w:rsidRPr="68A096B1">
        <w:rPr>
          <w:rFonts w:ascii="Cambria" w:hAnsi="Cambria" w:cs="Times New Roman"/>
          <w:sz w:val="28"/>
          <w:szCs w:val="28"/>
        </w:rPr>
        <w:t xml:space="preserve"> ucznia i nauczyciela</w:t>
      </w:r>
      <w:r w:rsidRPr="68A096B1">
        <w:rPr>
          <w:rFonts w:ascii="Cambria" w:hAnsi="Cambria" w:cs="Times New Roman"/>
          <w:sz w:val="28"/>
          <w:szCs w:val="28"/>
        </w:rPr>
        <w:t xml:space="preserve">. </w:t>
      </w:r>
    </w:p>
    <w:p w14:paraId="21A30B8D" w14:textId="3D6AD48B" w:rsidR="5448021B" w:rsidRDefault="5448021B" w:rsidP="6812AF29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12AF29">
        <w:rPr>
          <w:rFonts w:ascii="Cambria" w:hAnsi="Cambria" w:cs="Times New Roman"/>
          <w:sz w:val="28"/>
          <w:szCs w:val="28"/>
        </w:rPr>
        <w:t xml:space="preserve">2. Uczeń może otrzymywać plusy (+) lub minusy (-). </w:t>
      </w:r>
      <w:r w:rsidR="0381418F" w:rsidRPr="6812AF29">
        <w:rPr>
          <w:rFonts w:ascii="Cambria" w:hAnsi="Cambria" w:cs="Times New Roman"/>
          <w:sz w:val="28"/>
          <w:szCs w:val="28"/>
        </w:rPr>
        <w:t>Sześ</w:t>
      </w:r>
      <w:r w:rsidRPr="6812AF29">
        <w:rPr>
          <w:rFonts w:ascii="Cambria" w:hAnsi="Cambria" w:cs="Times New Roman"/>
          <w:sz w:val="28"/>
          <w:szCs w:val="28"/>
        </w:rPr>
        <w:t xml:space="preserve">ć plusów to cząstkowa ocena </w:t>
      </w:r>
      <w:r w:rsidR="56A99CE4" w:rsidRPr="6812AF29">
        <w:rPr>
          <w:rFonts w:ascii="Cambria" w:hAnsi="Cambria" w:cs="Times New Roman"/>
          <w:sz w:val="28"/>
          <w:szCs w:val="28"/>
        </w:rPr>
        <w:t>celująca</w:t>
      </w:r>
      <w:r w:rsidRPr="6812AF29">
        <w:rPr>
          <w:rFonts w:ascii="Cambria" w:hAnsi="Cambria" w:cs="Times New Roman"/>
          <w:sz w:val="28"/>
          <w:szCs w:val="28"/>
        </w:rPr>
        <w:t xml:space="preserve">, trzy minusy to cząstkowa ocena niedostateczna. </w:t>
      </w:r>
    </w:p>
    <w:p w14:paraId="5F4D48B3" w14:textId="49419B83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44CDBBE1" w14:textId="1083F7FB" w:rsidR="5448021B" w:rsidRDefault="5448021B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V. Kryteria ocen</w:t>
      </w:r>
      <w:r w:rsidR="16415376" w:rsidRPr="68A096B1">
        <w:rPr>
          <w:rFonts w:ascii="Cambria" w:hAnsi="Cambria" w:cs="Times New Roman"/>
          <w:b/>
          <w:bCs/>
          <w:sz w:val="28"/>
          <w:szCs w:val="28"/>
        </w:rPr>
        <w:t>iania</w:t>
      </w:r>
      <w:r w:rsidRPr="68A096B1">
        <w:rPr>
          <w:rFonts w:ascii="Cambria" w:hAnsi="Cambria" w:cs="Times New Roman"/>
          <w:b/>
          <w:bCs/>
          <w:sz w:val="28"/>
          <w:szCs w:val="28"/>
        </w:rPr>
        <w:t>:</w:t>
      </w:r>
    </w:p>
    <w:p w14:paraId="64C0A1C0" w14:textId="1932825D" w:rsidR="6882FCAF" w:rsidRDefault="6882FCAF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7878AADA">
        <w:rPr>
          <w:rFonts w:ascii="Cambria" w:hAnsi="Cambria" w:cs="Times New Roman"/>
          <w:sz w:val="28"/>
          <w:szCs w:val="28"/>
        </w:rPr>
        <w:t xml:space="preserve">celująca: </w:t>
      </w:r>
      <w:r w:rsidR="299B5E5E" w:rsidRPr="7878AADA">
        <w:rPr>
          <w:rFonts w:ascii="Cambria" w:hAnsi="Cambria" w:cs="Times New Roman"/>
          <w:sz w:val="28"/>
          <w:szCs w:val="28"/>
        </w:rPr>
        <w:t>1</w:t>
      </w:r>
      <w:r w:rsidR="0A097057" w:rsidRPr="7878AADA">
        <w:rPr>
          <w:rFonts w:ascii="Cambria" w:hAnsi="Cambria" w:cs="Times New Roman"/>
          <w:sz w:val="28"/>
          <w:szCs w:val="28"/>
        </w:rPr>
        <w:t>00%</w:t>
      </w:r>
    </w:p>
    <w:p w14:paraId="29923006" w14:textId="6BB36D18" w:rsidR="781C02B4" w:rsidRDefault="781C02B4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7878AADA">
        <w:rPr>
          <w:rFonts w:ascii="Cambria" w:hAnsi="Cambria" w:cs="Times New Roman"/>
          <w:sz w:val="28"/>
          <w:szCs w:val="28"/>
        </w:rPr>
        <w:t xml:space="preserve">bardzo dobra: </w:t>
      </w:r>
      <w:r w:rsidR="6AFEB1FE" w:rsidRPr="7878AADA">
        <w:rPr>
          <w:rFonts w:ascii="Cambria" w:hAnsi="Cambria" w:cs="Times New Roman"/>
          <w:sz w:val="28"/>
          <w:szCs w:val="28"/>
        </w:rPr>
        <w:t>89</w:t>
      </w:r>
      <w:r w:rsidR="3F59E90B" w:rsidRPr="7878AADA">
        <w:rPr>
          <w:rFonts w:ascii="Cambria" w:hAnsi="Cambria" w:cs="Times New Roman"/>
          <w:sz w:val="28"/>
          <w:szCs w:val="28"/>
        </w:rPr>
        <w:t>-</w:t>
      </w:r>
      <w:r w:rsidR="09FE3A0C" w:rsidRPr="7878AADA">
        <w:rPr>
          <w:rFonts w:ascii="Cambria" w:hAnsi="Cambria" w:cs="Times New Roman"/>
          <w:sz w:val="28"/>
          <w:szCs w:val="28"/>
        </w:rPr>
        <w:t>99</w:t>
      </w:r>
      <w:r w:rsidR="0A097057" w:rsidRPr="7878AADA">
        <w:rPr>
          <w:rFonts w:ascii="Cambria" w:hAnsi="Cambria" w:cs="Times New Roman"/>
          <w:sz w:val="28"/>
          <w:szCs w:val="28"/>
        </w:rPr>
        <w:t>%</w:t>
      </w:r>
    </w:p>
    <w:p w14:paraId="193209F9" w14:textId="11735AB6" w:rsidR="7FDD6919" w:rsidRDefault="7FDD6919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7878AADA">
        <w:rPr>
          <w:rFonts w:ascii="Cambria" w:hAnsi="Cambria" w:cs="Times New Roman"/>
          <w:sz w:val="28"/>
          <w:szCs w:val="28"/>
        </w:rPr>
        <w:t xml:space="preserve">dobra: </w:t>
      </w:r>
      <w:r w:rsidR="33586C6E" w:rsidRPr="7878AADA">
        <w:rPr>
          <w:rFonts w:ascii="Cambria" w:hAnsi="Cambria" w:cs="Times New Roman"/>
          <w:sz w:val="28"/>
          <w:szCs w:val="28"/>
        </w:rPr>
        <w:t>75</w:t>
      </w:r>
      <w:r w:rsidR="7188285B" w:rsidRPr="7878AADA">
        <w:rPr>
          <w:rFonts w:ascii="Cambria" w:hAnsi="Cambria" w:cs="Times New Roman"/>
          <w:sz w:val="28"/>
          <w:szCs w:val="28"/>
        </w:rPr>
        <w:t>-</w:t>
      </w:r>
      <w:r w:rsidR="0A097057" w:rsidRPr="7878AADA">
        <w:rPr>
          <w:rFonts w:ascii="Cambria" w:hAnsi="Cambria" w:cs="Times New Roman"/>
          <w:sz w:val="28"/>
          <w:szCs w:val="28"/>
        </w:rPr>
        <w:t>8</w:t>
      </w:r>
      <w:r w:rsidR="5DE22EB0" w:rsidRPr="7878AADA">
        <w:rPr>
          <w:rFonts w:ascii="Cambria" w:hAnsi="Cambria" w:cs="Times New Roman"/>
          <w:sz w:val="28"/>
          <w:szCs w:val="28"/>
        </w:rPr>
        <w:t>8</w:t>
      </w:r>
      <w:r w:rsidR="0A097057" w:rsidRPr="7878AADA">
        <w:rPr>
          <w:rFonts w:ascii="Cambria" w:hAnsi="Cambria" w:cs="Times New Roman"/>
          <w:sz w:val="28"/>
          <w:szCs w:val="28"/>
        </w:rPr>
        <w:t>%</w:t>
      </w:r>
    </w:p>
    <w:p w14:paraId="39EE3FA3" w14:textId="6A64B9D3" w:rsidR="595790C5" w:rsidRDefault="595790C5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7878AADA">
        <w:rPr>
          <w:rFonts w:ascii="Cambria" w:hAnsi="Cambria" w:cs="Times New Roman"/>
          <w:sz w:val="28"/>
          <w:szCs w:val="28"/>
        </w:rPr>
        <w:t xml:space="preserve">dostateczna: </w:t>
      </w:r>
      <w:r w:rsidR="4796A5D0" w:rsidRPr="7878AADA">
        <w:rPr>
          <w:rFonts w:ascii="Cambria" w:hAnsi="Cambria" w:cs="Times New Roman"/>
          <w:sz w:val="28"/>
          <w:szCs w:val="28"/>
        </w:rPr>
        <w:t>5</w:t>
      </w:r>
      <w:r w:rsidR="4669FBC8" w:rsidRPr="7878AADA">
        <w:rPr>
          <w:rFonts w:ascii="Cambria" w:hAnsi="Cambria" w:cs="Times New Roman"/>
          <w:sz w:val="28"/>
          <w:szCs w:val="28"/>
        </w:rPr>
        <w:t>1</w:t>
      </w:r>
      <w:r w:rsidR="7A7FEAD5" w:rsidRPr="7878AADA">
        <w:rPr>
          <w:rFonts w:ascii="Cambria" w:hAnsi="Cambria" w:cs="Times New Roman"/>
          <w:sz w:val="28"/>
          <w:szCs w:val="28"/>
        </w:rPr>
        <w:t>-</w:t>
      </w:r>
      <w:r w:rsidR="0A097057" w:rsidRPr="7878AADA">
        <w:rPr>
          <w:rFonts w:ascii="Cambria" w:hAnsi="Cambria" w:cs="Times New Roman"/>
          <w:sz w:val="28"/>
          <w:szCs w:val="28"/>
        </w:rPr>
        <w:t>7</w:t>
      </w:r>
      <w:r w:rsidR="0F82FF45" w:rsidRPr="7878AADA">
        <w:rPr>
          <w:rFonts w:ascii="Cambria" w:hAnsi="Cambria" w:cs="Times New Roman"/>
          <w:sz w:val="28"/>
          <w:szCs w:val="28"/>
        </w:rPr>
        <w:t>4</w:t>
      </w:r>
      <w:r w:rsidR="0A097057" w:rsidRPr="7878AADA">
        <w:rPr>
          <w:rFonts w:ascii="Cambria" w:hAnsi="Cambria" w:cs="Times New Roman"/>
          <w:sz w:val="28"/>
          <w:szCs w:val="28"/>
        </w:rPr>
        <w:t>%</w:t>
      </w:r>
    </w:p>
    <w:p w14:paraId="7A539F38" w14:textId="3909EAD0" w:rsidR="6820F08D" w:rsidRDefault="6820F08D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 xml:space="preserve">- </w:t>
      </w:r>
      <w:r w:rsidR="0A097057" w:rsidRPr="7878AADA">
        <w:rPr>
          <w:rFonts w:ascii="Cambria" w:hAnsi="Cambria" w:cs="Times New Roman"/>
          <w:sz w:val="28"/>
          <w:szCs w:val="28"/>
        </w:rPr>
        <w:t xml:space="preserve">dopuszczająca: </w:t>
      </w:r>
      <w:r w:rsidR="257D9140" w:rsidRPr="7878AADA">
        <w:rPr>
          <w:rFonts w:ascii="Cambria" w:hAnsi="Cambria" w:cs="Times New Roman"/>
          <w:sz w:val="28"/>
          <w:szCs w:val="28"/>
        </w:rPr>
        <w:t>3</w:t>
      </w:r>
      <w:r w:rsidR="651B3784" w:rsidRPr="7878AADA">
        <w:rPr>
          <w:rFonts w:ascii="Cambria" w:hAnsi="Cambria" w:cs="Times New Roman"/>
          <w:sz w:val="28"/>
          <w:szCs w:val="28"/>
        </w:rPr>
        <w:t>0</w:t>
      </w:r>
      <w:r w:rsidR="78B10D02" w:rsidRPr="7878AADA">
        <w:rPr>
          <w:rFonts w:ascii="Cambria" w:hAnsi="Cambria" w:cs="Times New Roman"/>
          <w:sz w:val="28"/>
          <w:szCs w:val="28"/>
        </w:rPr>
        <w:t>-</w:t>
      </w:r>
      <w:r w:rsidR="7CFEA248" w:rsidRPr="7878AADA">
        <w:rPr>
          <w:rFonts w:ascii="Cambria" w:hAnsi="Cambria" w:cs="Times New Roman"/>
          <w:sz w:val="28"/>
          <w:szCs w:val="28"/>
        </w:rPr>
        <w:t>5</w:t>
      </w:r>
      <w:r w:rsidR="13E87487" w:rsidRPr="7878AADA">
        <w:rPr>
          <w:rFonts w:ascii="Cambria" w:hAnsi="Cambria" w:cs="Times New Roman"/>
          <w:sz w:val="28"/>
          <w:szCs w:val="28"/>
        </w:rPr>
        <w:t>0</w:t>
      </w:r>
      <w:r w:rsidR="0A097057" w:rsidRPr="7878AADA">
        <w:rPr>
          <w:rFonts w:ascii="Cambria" w:hAnsi="Cambria" w:cs="Times New Roman"/>
          <w:sz w:val="28"/>
          <w:szCs w:val="28"/>
        </w:rPr>
        <w:t>%</w:t>
      </w:r>
    </w:p>
    <w:p w14:paraId="44EBE765" w14:textId="4D2B35AF" w:rsidR="15C17BD7" w:rsidRDefault="15C17BD7" w:rsidP="00662AF3">
      <w:pPr>
        <w:pStyle w:val="NormalnyWeb"/>
        <w:spacing w:before="0" w:beforeAutospacing="0" w:after="0" w:afterAutospacing="0"/>
        <w:ind w:left="-360" w:right="-468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</w:t>
      </w:r>
      <w:r w:rsidR="00662AF3">
        <w:rPr>
          <w:rFonts w:ascii="Cambria" w:hAnsi="Cambria" w:cs="Times New Roman"/>
          <w:sz w:val="28"/>
          <w:szCs w:val="28"/>
        </w:rPr>
        <w:t xml:space="preserve"> </w:t>
      </w:r>
      <w:r w:rsidR="0A097057" w:rsidRPr="68A096B1">
        <w:rPr>
          <w:rFonts w:ascii="Cambria" w:hAnsi="Cambria" w:cs="Times New Roman"/>
          <w:sz w:val="28"/>
          <w:szCs w:val="28"/>
        </w:rPr>
        <w:t>niedostateczna 0</w:t>
      </w:r>
      <w:r w:rsidR="2B90F02B" w:rsidRPr="68A096B1">
        <w:rPr>
          <w:rFonts w:ascii="Cambria" w:hAnsi="Cambria" w:cs="Times New Roman"/>
          <w:sz w:val="28"/>
          <w:szCs w:val="28"/>
        </w:rPr>
        <w:t>-</w:t>
      </w:r>
      <w:r w:rsidR="00662AF3">
        <w:rPr>
          <w:rFonts w:ascii="Cambria" w:hAnsi="Cambria" w:cs="Times New Roman"/>
          <w:sz w:val="28"/>
          <w:szCs w:val="28"/>
        </w:rPr>
        <w:t>29</w:t>
      </w:r>
      <w:r w:rsidR="0A097057" w:rsidRPr="68A096B1">
        <w:rPr>
          <w:rFonts w:ascii="Cambria" w:hAnsi="Cambria" w:cs="Times New Roman"/>
          <w:sz w:val="28"/>
          <w:szCs w:val="28"/>
        </w:rPr>
        <w:t>%</w:t>
      </w:r>
      <w:r w:rsidR="0A097057" w:rsidRPr="68A096B1">
        <w:rPr>
          <w:rFonts w:ascii="Cambria" w:hAnsi="Cambria" w:cs="Times New Roman"/>
          <w:b/>
          <w:bCs/>
          <w:sz w:val="28"/>
          <w:szCs w:val="28"/>
        </w:rPr>
        <w:t xml:space="preserve"> </w:t>
      </w:r>
      <w:r>
        <w:br/>
      </w:r>
    </w:p>
    <w:p w14:paraId="7891FA6F" w14:textId="6AA1A89A" w:rsidR="242AB791" w:rsidRDefault="242AB79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Waga ocen dla poszczególnych form aktywności ucznia:</w:t>
      </w:r>
    </w:p>
    <w:p w14:paraId="1FFEEAAB" w14:textId="709A6DBC" w:rsidR="273C4249" w:rsidRDefault="242AB791" w:rsidP="00662AF3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 sprawdzian</w:t>
      </w:r>
      <w:r w:rsidR="00662AF3">
        <w:rPr>
          <w:rFonts w:ascii="Cambria" w:hAnsi="Cambria" w:cs="Times New Roman"/>
          <w:sz w:val="28"/>
          <w:szCs w:val="28"/>
        </w:rPr>
        <w:t xml:space="preserve">, </w:t>
      </w:r>
      <w:r w:rsidRPr="68A096B1">
        <w:rPr>
          <w:rFonts w:ascii="Cambria" w:hAnsi="Cambria" w:cs="Times New Roman"/>
          <w:sz w:val="28"/>
          <w:szCs w:val="28"/>
        </w:rPr>
        <w:t>test</w:t>
      </w:r>
      <w:r w:rsidR="00662AF3">
        <w:rPr>
          <w:rFonts w:ascii="Cambria" w:hAnsi="Cambria" w:cs="Times New Roman"/>
          <w:sz w:val="28"/>
          <w:szCs w:val="28"/>
        </w:rPr>
        <w:t>, kartkówka, odpowiedź</w:t>
      </w:r>
      <w:r w:rsidRPr="68A096B1">
        <w:rPr>
          <w:rFonts w:ascii="Cambria" w:hAnsi="Cambria" w:cs="Times New Roman"/>
          <w:sz w:val="28"/>
          <w:szCs w:val="28"/>
        </w:rPr>
        <w:t xml:space="preserve"> – waga 3 </w:t>
      </w:r>
    </w:p>
    <w:p w14:paraId="22635634" w14:textId="6FACE900" w:rsidR="242AB791" w:rsidRDefault="242AB79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12AF29">
        <w:rPr>
          <w:rFonts w:ascii="Cambria" w:hAnsi="Cambria" w:cs="Times New Roman"/>
          <w:sz w:val="28"/>
          <w:szCs w:val="28"/>
        </w:rPr>
        <w:t xml:space="preserve">- </w:t>
      </w:r>
      <w:r w:rsidR="00662AF3">
        <w:rPr>
          <w:rFonts w:ascii="Cambria" w:hAnsi="Cambria" w:cs="Times New Roman"/>
          <w:sz w:val="28"/>
          <w:szCs w:val="28"/>
        </w:rPr>
        <w:t>wypracowanie, konkurs, prezentacja, dyktando, recytacja</w:t>
      </w:r>
      <w:r w:rsidRPr="6812AF29">
        <w:rPr>
          <w:rFonts w:ascii="Cambria" w:hAnsi="Cambria" w:cs="Times New Roman"/>
          <w:sz w:val="28"/>
          <w:szCs w:val="28"/>
        </w:rPr>
        <w:t xml:space="preserve"> – waga </w:t>
      </w:r>
      <w:r w:rsidR="3CD6C898" w:rsidRPr="6812AF29">
        <w:rPr>
          <w:rFonts w:ascii="Cambria" w:hAnsi="Cambria" w:cs="Times New Roman"/>
          <w:sz w:val="28"/>
          <w:szCs w:val="28"/>
        </w:rPr>
        <w:t>2</w:t>
      </w:r>
    </w:p>
    <w:p w14:paraId="2DBCF803" w14:textId="1521A97F" w:rsidR="242AB791" w:rsidRDefault="242AB79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 zeszyt</w:t>
      </w:r>
      <w:r w:rsidR="00662AF3">
        <w:rPr>
          <w:rFonts w:ascii="Cambria" w:hAnsi="Cambria" w:cs="Times New Roman"/>
          <w:sz w:val="28"/>
          <w:szCs w:val="28"/>
        </w:rPr>
        <w:t>, aktywność</w:t>
      </w:r>
      <w:r w:rsidRPr="68A096B1">
        <w:rPr>
          <w:rFonts w:ascii="Cambria" w:hAnsi="Cambria" w:cs="Times New Roman"/>
          <w:sz w:val="28"/>
          <w:szCs w:val="28"/>
        </w:rPr>
        <w:t xml:space="preserve"> – waga 1</w:t>
      </w:r>
    </w:p>
    <w:p w14:paraId="70CE2C7D" w14:textId="7E910529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6F100406" w14:textId="77777777" w:rsidR="00026AD7" w:rsidRDefault="01C9564B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Symbol „0” </w:t>
      </w:r>
      <w:r w:rsidR="6420A023" w:rsidRPr="68A096B1">
        <w:rPr>
          <w:rFonts w:ascii="Cambria" w:hAnsi="Cambria" w:cs="Times New Roman"/>
          <w:sz w:val="28"/>
          <w:szCs w:val="28"/>
        </w:rPr>
        <w:t>t</w:t>
      </w:r>
      <w:r w:rsidRPr="68A096B1">
        <w:rPr>
          <w:rFonts w:ascii="Cambria" w:hAnsi="Cambria" w:cs="Times New Roman"/>
          <w:sz w:val="28"/>
          <w:szCs w:val="28"/>
        </w:rPr>
        <w:t>o</w:t>
      </w:r>
      <w:r w:rsidR="339E37C2" w:rsidRPr="68A096B1">
        <w:rPr>
          <w:rFonts w:ascii="Cambria" w:hAnsi="Cambria" w:cs="Times New Roman"/>
          <w:sz w:val="28"/>
          <w:szCs w:val="28"/>
        </w:rPr>
        <w:t xml:space="preserve"> informacj</w:t>
      </w:r>
      <w:r w:rsidR="5BB92FFA" w:rsidRPr="68A096B1">
        <w:rPr>
          <w:rFonts w:ascii="Cambria" w:hAnsi="Cambria" w:cs="Times New Roman"/>
          <w:sz w:val="28"/>
          <w:szCs w:val="28"/>
        </w:rPr>
        <w:t>a</w:t>
      </w:r>
      <w:r w:rsidR="339E37C2" w:rsidRPr="68A096B1">
        <w:rPr>
          <w:rFonts w:ascii="Cambria" w:hAnsi="Cambria" w:cs="Times New Roman"/>
          <w:sz w:val="28"/>
          <w:szCs w:val="28"/>
        </w:rPr>
        <w:t xml:space="preserve"> zwrotn</w:t>
      </w:r>
      <w:r w:rsidR="0674BC8B" w:rsidRPr="68A096B1">
        <w:rPr>
          <w:rFonts w:ascii="Cambria" w:hAnsi="Cambria" w:cs="Times New Roman"/>
          <w:sz w:val="28"/>
          <w:szCs w:val="28"/>
        </w:rPr>
        <w:t>a</w:t>
      </w:r>
      <w:r w:rsidR="339E37C2" w:rsidRPr="68A096B1">
        <w:rPr>
          <w:rFonts w:ascii="Cambria" w:hAnsi="Cambria" w:cs="Times New Roman"/>
          <w:sz w:val="28"/>
          <w:szCs w:val="28"/>
        </w:rPr>
        <w:t xml:space="preserve"> dla ucznia o materiale do uzupełnienia</w:t>
      </w:r>
      <w:r w:rsidRPr="68A096B1">
        <w:rPr>
          <w:rFonts w:ascii="Cambria" w:hAnsi="Cambria" w:cs="Times New Roman"/>
          <w:sz w:val="28"/>
          <w:szCs w:val="28"/>
        </w:rPr>
        <w:t xml:space="preserve">. W przypadku upłynięcia </w:t>
      </w:r>
      <w:r w:rsidR="280211A4" w:rsidRPr="68A096B1">
        <w:rPr>
          <w:rFonts w:ascii="Cambria" w:hAnsi="Cambria" w:cs="Times New Roman"/>
          <w:sz w:val="28"/>
          <w:szCs w:val="28"/>
        </w:rPr>
        <w:t>dwóch tygodni od wstawienia symbolu</w:t>
      </w:r>
      <w:r w:rsidRPr="68A096B1">
        <w:rPr>
          <w:rFonts w:ascii="Cambria" w:hAnsi="Cambria" w:cs="Times New Roman"/>
          <w:sz w:val="28"/>
          <w:szCs w:val="28"/>
        </w:rPr>
        <w:t xml:space="preserve"> „0”</w:t>
      </w:r>
      <w:r w:rsidR="54DF9924" w:rsidRPr="68A096B1">
        <w:rPr>
          <w:rFonts w:ascii="Cambria" w:hAnsi="Cambria" w:cs="Times New Roman"/>
          <w:sz w:val="28"/>
          <w:szCs w:val="28"/>
        </w:rPr>
        <w:t xml:space="preserve">, nauczyciel może </w:t>
      </w:r>
      <w:r w:rsidR="14A5D81C" w:rsidRPr="68A096B1">
        <w:rPr>
          <w:rFonts w:ascii="Cambria" w:hAnsi="Cambria" w:cs="Times New Roman"/>
          <w:sz w:val="28"/>
          <w:szCs w:val="28"/>
        </w:rPr>
        <w:t xml:space="preserve">zdecydować o sprawdzeniu </w:t>
      </w:r>
      <w:r w:rsidR="4A0E71AF" w:rsidRPr="68A096B1">
        <w:rPr>
          <w:rFonts w:ascii="Cambria" w:hAnsi="Cambria" w:cs="Times New Roman"/>
          <w:sz w:val="28"/>
          <w:szCs w:val="28"/>
        </w:rPr>
        <w:t xml:space="preserve">w czasie lekcji </w:t>
      </w:r>
      <w:r w:rsidR="14A5D81C" w:rsidRPr="68A096B1">
        <w:rPr>
          <w:rFonts w:ascii="Cambria" w:hAnsi="Cambria" w:cs="Times New Roman"/>
          <w:sz w:val="28"/>
          <w:szCs w:val="28"/>
        </w:rPr>
        <w:t>wiedzy ucznia z zaległe</w:t>
      </w:r>
      <w:r w:rsidR="5D8F3494" w:rsidRPr="68A096B1">
        <w:rPr>
          <w:rFonts w:ascii="Cambria" w:hAnsi="Cambria" w:cs="Times New Roman"/>
          <w:sz w:val="28"/>
          <w:szCs w:val="28"/>
        </w:rPr>
        <w:t>go materiału</w:t>
      </w:r>
      <w:r w:rsidR="1545C367" w:rsidRPr="68A096B1">
        <w:rPr>
          <w:rFonts w:ascii="Cambria" w:hAnsi="Cambria" w:cs="Times New Roman"/>
          <w:sz w:val="28"/>
          <w:szCs w:val="28"/>
        </w:rPr>
        <w:t xml:space="preserve"> i wstawi</w:t>
      </w:r>
      <w:r w:rsidR="42211F74" w:rsidRPr="68A096B1">
        <w:rPr>
          <w:rFonts w:ascii="Cambria" w:hAnsi="Cambria" w:cs="Times New Roman"/>
          <w:sz w:val="28"/>
          <w:szCs w:val="28"/>
        </w:rPr>
        <w:t>ć</w:t>
      </w:r>
      <w:r w:rsidR="1545C367" w:rsidRPr="68A096B1">
        <w:rPr>
          <w:rFonts w:ascii="Cambria" w:hAnsi="Cambria" w:cs="Times New Roman"/>
          <w:sz w:val="28"/>
          <w:szCs w:val="28"/>
        </w:rPr>
        <w:t xml:space="preserve"> ocenę.</w:t>
      </w:r>
    </w:p>
    <w:p w14:paraId="7D6F45D6" w14:textId="77777777" w:rsidR="00026AD7" w:rsidRDefault="00026AD7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4F333D18" w14:textId="77777777" w:rsidR="00026AD7" w:rsidRDefault="6A6CCB86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4155CDD">
        <w:rPr>
          <w:rFonts w:ascii="Cambria" w:hAnsi="Cambria" w:cs="Times New Roman"/>
          <w:sz w:val="28"/>
          <w:szCs w:val="28"/>
        </w:rPr>
        <w:t>W ciągu semestru uczeń ma prawo do trzykrotnego zgłoszeni</w:t>
      </w:r>
      <w:r w:rsidR="42355C64" w:rsidRPr="64155CDD">
        <w:rPr>
          <w:rFonts w:ascii="Cambria" w:hAnsi="Cambria" w:cs="Times New Roman"/>
          <w:sz w:val="28"/>
          <w:szCs w:val="28"/>
        </w:rPr>
        <w:t xml:space="preserve">a </w:t>
      </w:r>
      <w:r w:rsidRPr="64155CDD">
        <w:rPr>
          <w:rFonts w:ascii="Cambria" w:hAnsi="Cambria" w:cs="Times New Roman"/>
          <w:sz w:val="28"/>
          <w:szCs w:val="28"/>
        </w:rPr>
        <w:t>nieprzygotowania do zajęć. Musi jednak zgłosić nie</w:t>
      </w:r>
      <w:r w:rsidR="79E327F3" w:rsidRPr="64155CDD">
        <w:rPr>
          <w:rFonts w:ascii="Cambria" w:hAnsi="Cambria" w:cs="Times New Roman"/>
          <w:sz w:val="28"/>
          <w:szCs w:val="28"/>
        </w:rPr>
        <w:t xml:space="preserve">przygotowanie na początku lekcji. Zgłoszenie nieprzygotowania nie zwalnia go </w:t>
      </w:r>
      <w:r w:rsidR="219EA99A" w:rsidRPr="64155CDD">
        <w:rPr>
          <w:rFonts w:ascii="Cambria" w:hAnsi="Cambria" w:cs="Times New Roman"/>
          <w:sz w:val="28"/>
          <w:szCs w:val="28"/>
        </w:rPr>
        <w:t>z zapowiedzianych form sprawdzenia wiedzy.</w:t>
      </w:r>
    </w:p>
    <w:p w14:paraId="67EF673F" w14:textId="77777777" w:rsidR="00026AD7" w:rsidRDefault="00026AD7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298B355E" w14:textId="77777777" w:rsidR="00026AD7" w:rsidRDefault="60672CA6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Procedura ustalania oceny okresowej i końcowej:</w:t>
      </w:r>
    </w:p>
    <w:p w14:paraId="00FF3E8E" w14:textId="77777777" w:rsidR="00026AD7" w:rsidRDefault="246F99F3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12AF29">
        <w:rPr>
          <w:rFonts w:ascii="Cambria" w:hAnsi="Cambria" w:cs="Times New Roman"/>
          <w:sz w:val="28"/>
          <w:szCs w:val="28"/>
        </w:rPr>
        <w:lastRenderedPageBreak/>
        <w:t xml:space="preserve">1. </w:t>
      </w:r>
      <w:r w:rsidR="00026AD7" w:rsidRPr="00026AD7">
        <w:rPr>
          <w:rFonts w:ascii="Cambria" w:hAnsi="Cambria" w:cs="Times New Roman"/>
          <w:sz w:val="28"/>
          <w:szCs w:val="28"/>
        </w:rPr>
        <w:t>Ocena roczna i śródroczna zostaje ustalona zgodnie z WSO. Na trzy tygodnie przed śródrocznym i rocznym klasyfikacyjnym posiedzeniem rady</w:t>
      </w:r>
      <w:r w:rsidR="00026AD7">
        <w:rPr>
          <w:rFonts w:ascii="Cambria" w:hAnsi="Cambria" w:cs="Times New Roman"/>
          <w:sz w:val="28"/>
          <w:szCs w:val="28"/>
        </w:rPr>
        <w:t xml:space="preserve"> </w:t>
      </w:r>
      <w:r w:rsidR="00026AD7" w:rsidRPr="00026AD7">
        <w:rPr>
          <w:rFonts w:ascii="Cambria" w:hAnsi="Cambria" w:cs="Times New Roman"/>
          <w:sz w:val="28"/>
          <w:szCs w:val="28"/>
        </w:rPr>
        <w:t>pedagogicznej nauczyciel informuje uczniów i ich rodziców o przewidywanych</w:t>
      </w:r>
      <w:r w:rsidR="00026AD7">
        <w:rPr>
          <w:rFonts w:ascii="Cambria" w:hAnsi="Cambria" w:cs="Times New Roman"/>
          <w:sz w:val="28"/>
          <w:szCs w:val="28"/>
        </w:rPr>
        <w:t xml:space="preserve"> </w:t>
      </w:r>
      <w:r w:rsidR="00026AD7" w:rsidRPr="00026AD7">
        <w:rPr>
          <w:rFonts w:ascii="Cambria" w:hAnsi="Cambria" w:cs="Times New Roman"/>
          <w:sz w:val="28"/>
          <w:szCs w:val="28"/>
        </w:rPr>
        <w:t>śródrocznych i rocznych ocenach poprzez wpis oceny w dzienniku</w:t>
      </w:r>
      <w:r w:rsidR="00026AD7">
        <w:rPr>
          <w:rFonts w:ascii="Cambria" w:hAnsi="Cambria" w:cs="Times New Roman"/>
          <w:sz w:val="28"/>
          <w:szCs w:val="28"/>
        </w:rPr>
        <w:t xml:space="preserve"> </w:t>
      </w:r>
      <w:r w:rsidR="00026AD7" w:rsidRPr="00026AD7">
        <w:rPr>
          <w:rFonts w:ascii="Cambria" w:hAnsi="Cambria" w:cs="Times New Roman"/>
          <w:sz w:val="28"/>
          <w:szCs w:val="28"/>
        </w:rPr>
        <w:t>Librus.</w:t>
      </w:r>
    </w:p>
    <w:p w14:paraId="6258DB01" w14:textId="77777777" w:rsidR="00026AD7" w:rsidRDefault="3FEFCBC9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2. Przy </w:t>
      </w:r>
      <w:r w:rsidR="00026AD7">
        <w:rPr>
          <w:rFonts w:ascii="Cambria" w:hAnsi="Cambria" w:cs="Times New Roman"/>
          <w:sz w:val="28"/>
          <w:szCs w:val="28"/>
        </w:rPr>
        <w:t>ustal</w:t>
      </w:r>
      <w:r w:rsidRPr="68A096B1">
        <w:rPr>
          <w:rFonts w:ascii="Cambria" w:hAnsi="Cambria" w:cs="Times New Roman"/>
          <w:sz w:val="28"/>
          <w:szCs w:val="28"/>
        </w:rPr>
        <w:t xml:space="preserve">aniu oceny pod uwagę będą brane również </w:t>
      </w:r>
      <w:r w:rsidRPr="68A096B1">
        <w:rPr>
          <w:rFonts w:ascii="Cambria" w:hAnsi="Cambria" w:cs="Times New Roman"/>
          <w:sz w:val="28"/>
          <w:szCs w:val="28"/>
          <w:u w:val="single"/>
        </w:rPr>
        <w:t>postępy ucznia, aktywność, systematyczność</w:t>
      </w:r>
      <w:r w:rsidR="16D7497A" w:rsidRPr="68A096B1">
        <w:rPr>
          <w:rFonts w:ascii="Cambria" w:hAnsi="Cambria" w:cs="Times New Roman"/>
          <w:sz w:val="28"/>
          <w:szCs w:val="28"/>
          <w:u w:val="single"/>
        </w:rPr>
        <w:t xml:space="preserve">, </w:t>
      </w:r>
      <w:r w:rsidRPr="68A096B1">
        <w:rPr>
          <w:rFonts w:ascii="Cambria" w:hAnsi="Cambria" w:cs="Times New Roman"/>
          <w:sz w:val="28"/>
          <w:szCs w:val="28"/>
          <w:u w:val="single"/>
        </w:rPr>
        <w:t>pilność, samodzielność pracy</w:t>
      </w:r>
      <w:r w:rsidRPr="68A096B1">
        <w:rPr>
          <w:rFonts w:ascii="Cambria" w:hAnsi="Cambria" w:cs="Times New Roman"/>
          <w:sz w:val="28"/>
          <w:szCs w:val="28"/>
        </w:rPr>
        <w:t xml:space="preserve">. </w:t>
      </w:r>
    </w:p>
    <w:p w14:paraId="4EC584CF" w14:textId="7C1C3CE3" w:rsidR="4F0FAEE3" w:rsidRDefault="4F0FAEE3" w:rsidP="00026AD7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3. </w:t>
      </w:r>
      <w:r w:rsidR="3FEFCBC9" w:rsidRPr="68A096B1">
        <w:rPr>
          <w:rFonts w:ascii="Cambria" w:hAnsi="Cambria" w:cs="Times New Roman"/>
          <w:sz w:val="28"/>
          <w:szCs w:val="28"/>
        </w:rPr>
        <w:t xml:space="preserve">Ocena roczna obejmuje osiągnięcia ucznia w I i II semestrze. </w:t>
      </w:r>
    </w:p>
    <w:p w14:paraId="60C43DD2" w14:textId="182B96EC" w:rsidR="27253EAC" w:rsidRDefault="00026AD7" w:rsidP="68A096B1">
      <w:pPr>
        <w:pStyle w:val="NormalnyWeb"/>
        <w:spacing w:before="0" w:beforeAutospacing="0" w:after="0" w:afterAutospacing="0"/>
        <w:ind w:left="-360" w:right="-468"/>
        <w:jc w:val="both"/>
      </w:pPr>
      <w:r>
        <w:rPr>
          <w:rFonts w:ascii="Cambria" w:hAnsi="Cambria" w:cs="Times New Roman"/>
          <w:sz w:val="28"/>
          <w:szCs w:val="28"/>
        </w:rPr>
        <w:t>4</w:t>
      </w:r>
      <w:r w:rsidR="27253EAC" w:rsidRPr="68A096B1">
        <w:rPr>
          <w:rFonts w:ascii="Cambria" w:hAnsi="Cambria" w:cs="Times New Roman"/>
          <w:sz w:val="28"/>
          <w:szCs w:val="28"/>
        </w:rPr>
        <w:t xml:space="preserve">. </w:t>
      </w:r>
      <w:r w:rsidR="3FEFCBC9" w:rsidRPr="68A096B1">
        <w:rPr>
          <w:rFonts w:ascii="Cambria" w:hAnsi="Cambria" w:cs="Times New Roman"/>
          <w:sz w:val="28"/>
          <w:szCs w:val="28"/>
        </w:rPr>
        <w:t xml:space="preserve">Nie ma możliwości poprawiania ocen w ostatnim tygodniu przed klasyfikacją. </w:t>
      </w:r>
    </w:p>
    <w:p w14:paraId="4EA7812E" w14:textId="2FABE06E" w:rsidR="229A4D23" w:rsidRDefault="00026AD7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5</w:t>
      </w:r>
      <w:r w:rsidR="229A4D23" w:rsidRPr="68A096B1">
        <w:rPr>
          <w:rFonts w:ascii="Cambria" w:hAnsi="Cambria" w:cs="Times New Roman"/>
          <w:sz w:val="28"/>
          <w:szCs w:val="28"/>
        </w:rPr>
        <w:t xml:space="preserve">. </w:t>
      </w:r>
      <w:r w:rsidR="3FEFCBC9" w:rsidRPr="68A096B1">
        <w:rPr>
          <w:rFonts w:ascii="Cambria" w:hAnsi="Cambria" w:cs="Times New Roman"/>
          <w:sz w:val="28"/>
          <w:szCs w:val="28"/>
        </w:rPr>
        <w:t>Ustalona przez nauczyciela ocena semestralna</w:t>
      </w:r>
      <w:r w:rsidR="7E0A44DB" w:rsidRPr="68A096B1">
        <w:rPr>
          <w:rFonts w:ascii="Cambria" w:hAnsi="Cambria" w:cs="Times New Roman"/>
          <w:sz w:val="28"/>
          <w:szCs w:val="28"/>
        </w:rPr>
        <w:t xml:space="preserve"> i </w:t>
      </w:r>
      <w:r w:rsidR="3FEFCBC9" w:rsidRPr="68A096B1">
        <w:rPr>
          <w:rFonts w:ascii="Cambria" w:hAnsi="Cambria" w:cs="Times New Roman"/>
          <w:sz w:val="28"/>
          <w:szCs w:val="28"/>
        </w:rPr>
        <w:t>roczna może być zmieniona tylko w wyniku egzaminu poprawkowego. Szczegółowe zasady klasyfikacji semestralnej i rocznej określone są w WSO.</w:t>
      </w:r>
    </w:p>
    <w:p w14:paraId="48B02A5E" w14:textId="4F284EA1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2A19A6D0" w14:textId="6B9A61BE" w:rsidR="1134A7F3" w:rsidRDefault="1134A7F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Oceny klasyfikacyjne (śródroczne, roczne) wystawiane są na podstawie średniej ważonej ocen cząstkowych według następującego schematu:</w:t>
      </w:r>
    </w:p>
    <w:p w14:paraId="3540E3EF" w14:textId="10E086AA" w:rsidR="6C8BD563" w:rsidRDefault="6C8BD56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4,75–5,00 bardzo dobry  </w:t>
      </w:r>
    </w:p>
    <w:p w14:paraId="30C57DA6" w14:textId="437EF0AC" w:rsidR="6C9B3EAC" w:rsidRDefault="6C9B3EAC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3,75–4,74 dobry </w:t>
      </w:r>
    </w:p>
    <w:p w14:paraId="7EE191A5" w14:textId="6E456C36" w:rsidR="6C8BD563" w:rsidRDefault="6C8BD56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2,75–3,74 </w:t>
      </w:r>
      <w:r w:rsidR="085602EB" w:rsidRPr="68A096B1">
        <w:rPr>
          <w:rFonts w:ascii="Cambria" w:hAnsi="Cambria" w:cs="Times New Roman"/>
          <w:sz w:val="28"/>
          <w:szCs w:val="28"/>
        </w:rPr>
        <w:t xml:space="preserve">dostateczny </w:t>
      </w:r>
    </w:p>
    <w:p w14:paraId="6A6925D4" w14:textId="21CB01E5" w:rsidR="6C8BD563" w:rsidRDefault="6C8BD56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1,75–2,74 </w:t>
      </w:r>
      <w:r w:rsidR="79A93A2C" w:rsidRPr="68A096B1">
        <w:rPr>
          <w:rFonts w:ascii="Cambria" w:hAnsi="Cambria" w:cs="Times New Roman"/>
          <w:sz w:val="28"/>
          <w:szCs w:val="28"/>
        </w:rPr>
        <w:t xml:space="preserve">dopuszczający </w:t>
      </w:r>
    </w:p>
    <w:p w14:paraId="12278B88" w14:textId="5B3D1228" w:rsidR="68A096B1" w:rsidRDefault="6C8BD56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12AF29">
        <w:rPr>
          <w:rFonts w:ascii="Cambria" w:hAnsi="Cambria" w:cs="Times New Roman"/>
          <w:sz w:val="28"/>
          <w:szCs w:val="28"/>
        </w:rPr>
        <w:t>0,00–1,74 niedostateczny</w:t>
      </w:r>
    </w:p>
    <w:p w14:paraId="23B05939" w14:textId="06D8F365" w:rsidR="6812AF29" w:rsidRDefault="6812AF29" w:rsidP="6812AF29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7DC15A80" w14:textId="42D2D2B3" w:rsidR="68A096B1" w:rsidRDefault="25D48049" w:rsidP="009048F2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 xml:space="preserve">VI. </w:t>
      </w:r>
      <w:r w:rsidR="009048F2" w:rsidRPr="009048F2">
        <w:rPr>
          <w:rFonts w:ascii="Cambria" w:hAnsi="Cambria" w:cs="Times New Roman"/>
          <w:b/>
          <w:bCs/>
          <w:sz w:val="28"/>
          <w:szCs w:val="28"/>
        </w:rPr>
        <w:t>Wymagania edukacyjne niezbędne do uzyskania poszczególnych ocen</w:t>
      </w:r>
    </w:p>
    <w:p w14:paraId="271ACF89" w14:textId="77777777" w:rsidR="009048F2" w:rsidRDefault="009048F2" w:rsidP="009048F2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2DF67910" w14:textId="0EACBC75" w:rsidR="29A38521" w:rsidRDefault="29A3852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</w:t>
      </w:r>
      <w:r w:rsidR="41A36BFA" w:rsidRPr="68A096B1">
        <w:rPr>
          <w:rFonts w:ascii="Cambria" w:hAnsi="Cambria" w:cs="Times New Roman"/>
          <w:b/>
          <w:bCs/>
          <w:sz w:val="28"/>
          <w:szCs w:val="28"/>
        </w:rPr>
        <w:t>a</w:t>
      </w:r>
      <w:r w:rsidRPr="68A096B1">
        <w:rPr>
          <w:rFonts w:ascii="Cambria" w:hAnsi="Cambria" w:cs="Times New Roman"/>
          <w:b/>
          <w:bCs/>
          <w:sz w:val="28"/>
          <w:szCs w:val="28"/>
        </w:rPr>
        <w:t xml:space="preserve"> niedostateczn</w:t>
      </w:r>
      <w:r w:rsidR="1C364EC9" w:rsidRPr="68A096B1">
        <w:rPr>
          <w:rFonts w:ascii="Cambria" w:hAnsi="Cambria" w:cs="Times New Roman"/>
          <w:b/>
          <w:bCs/>
          <w:sz w:val="28"/>
          <w:szCs w:val="28"/>
        </w:rPr>
        <w:t>a</w:t>
      </w:r>
      <w:r w:rsidR="09C0233A" w:rsidRPr="68A096B1">
        <w:rPr>
          <w:rFonts w:ascii="Cambria" w:hAnsi="Cambria" w:cs="Times New Roman"/>
          <w:b/>
          <w:bCs/>
          <w:sz w:val="28"/>
          <w:szCs w:val="28"/>
        </w:rPr>
        <w:t>:</w:t>
      </w:r>
    </w:p>
    <w:p w14:paraId="52E614F6" w14:textId="318575E8" w:rsidR="09C0233A" w:rsidRDefault="09C0233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 brak umiejętności wypowiadania się na tematy przewidziane programem szkolnym nawet z pomocą nauczyciela,</w:t>
      </w:r>
    </w:p>
    <w:p w14:paraId="58085E74" w14:textId="6ADD9E44" w:rsidR="09C0233A" w:rsidRDefault="09C0233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 brak umiejętności zrozumienia wypowiedzi nauczyciela i koleżanek/kolegów,</w:t>
      </w:r>
    </w:p>
    <w:p w14:paraId="003589BB" w14:textId="7997723A" w:rsidR="09C0233A" w:rsidRDefault="09C0233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7878AADA">
        <w:rPr>
          <w:rFonts w:ascii="Cambria" w:hAnsi="Cambria" w:cs="Times New Roman"/>
          <w:sz w:val="28"/>
          <w:szCs w:val="28"/>
        </w:rPr>
        <w:t>-</w:t>
      </w:r>
      <w:r w:rsidR="5BDAAFD6" w:rsidRPr="7878AADA">
        <w:rPr>
          <w:rFonts w:ascii="Cambria" w:hAnsi="Cambria" w:cs="Times New Roman"/>
          <w:sz w:val="28"/>
          <w:szCs w:val="28"/>
        </w:rPr>
        <w:t xml:space="preserve"> </w:t>
      </w:r>
      <w:r w:rsidRPr="7878AADA">
        <w:rPr>
          <w:rFonts w:ascii="Cambria" w:hAnsi="Cambria" w:cs="Times New Roman"/>
          <w:sz w:val="28"/>
          <w:szCs w:val="28"/>
        </w:rPr>
        <w:t xml:space="preserve">brak umiejętności odpowiedzi na pytania lub odpowiedź w znacznym stopniu odbiegająca zadanego pytania, </w:t>
      </w:r>
    </w:p>
    <w:p w14:paraId="5091CFE6" w14:textId="6682FB82" w:rsidR="09C0233A" w:rsidRDefault="09C0233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występowanie bardzo ograniczonej znajomości słownictwa i struktur językowych, </w:t>
      </w:r>
    </w:p>
    <w:p w14:paraId="644C214F" w14:textId="746D890A" w:rsidR="09C0233A" w:rsidRDefault="09C0233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występowanie bardzo licznych błędów językowych zakłócających komunikację, </w:t>
      </w:r>
    </w:p>
    <w:p w14:paraId="63F01CEC" w14:textId="541AF3B6" w:rsidR="09C0233A" w:rsidRDefault="09C0233A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 brak występowania samodzielnych technik uczenia się.</w:t>
      </w:r>
    </w:p>
    <w:p w14:paraId="23670B26" w14:textId="1FE03B1F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1F957AF0" w14:textId="4E745661" w:rsidR="36503BF8" w:rsidRDefault="36503BF8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</w:t>
      </w:r>
      <w:r w:rsidR="29A38521" w:rsidRPr="68A096B1">
        <w:rPr>
          <w:rFonts w:ascii="Cambria" w:hAnsi="Cambria" w:cs="Times New Roman"/>
          <w:b/>
          <w:bCs/>
          <w:sz w:val="28"/>
          <w:szCs w:val="28"/>
        </w:rPr>
        <w:t>cen</w:t>
      </w:r>
      <w:r w:rsidR="1B6F2C3E" w:rsidRPr="68A096B1">
        <w:rPr>
          <w:rFonts w:ascii="Cambria" w:hAnsi="Cambria" w:cs="Times New Roman"/>
          <w:b/>
          <w:bCs/>
          <w:sz w:val="28"/>
          <w:szCs w:val="28"/>
        </w:rPr>
        <w:t>a</w:t>
      </w:r>
      <w:r w:rsidR="29A38521" w:rsidRPr="68A096B1">
        <w:rPr>
          <w:rFonts w:ascii="Cambria" w:hAnsi="Cambria" w:cs="Times New Roman"/>
          <w:b/>
          <w:bCs/>
          <w:sz w:val="28"/>
          <w:szCs w:val="28"/>
        </w:rPr>
        <w:t xml:space="preserve"> dopuszczając</w:t>
      </w:r>
      <w:r w:rsidR="7EBD3838" w:rsidRPr="68A096B1">
        <w:rPr>
          <w:rFonts w:ascii="Cambria" w:hAnsi="Cambria" w:cs="Times New Roman"/>
          <w:b/>
          <w:bCs/>
          <w:sz w:val="28"/>
          <w:szCs w:val="28"/>
        </w:rPr>
        <w:t>a:</w:t>
      </w:r>
    </w:p>
    <w:p w14:paraId="4BD14C9C" w14:textId="73EA123E" w:rsidR="4872FB42" w:rsidRDefault="4872FB4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opanowanie podstawowych umiejętności z zakresu wiedzy minimalnej, </w:t>
      </w:r>
    </w:p>
    <w:p w14:paraId="15CCC188" w14:textId="42D1B317" w:rsidR="4872FB42" w:rsidRDefault="4872FB4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ograniczanie wypowiedzi do podstawowych reakcji dnia codziennego, </w:t>
      </w:r>
    </w:p>
    <w:p w14:paraId="62ADBFF0" w14:textId="77D930FA" w:rsidR="4872FB42" w:rsidRDefault="4872FB4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samodzielne napisanie kilku zdań na podstawie omawianego tematu lekcji, </w:t>
      </w:r>
    </w:p>
    <w:p w14:paraId="7303F425" w14:textId="57871DF0" w:rsidR="4872FB42" w:rsidRDefault="4872FB4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wykonywanie prostych ćwiczeń według podanego wzoru z pomocą nauczyciela, </w:t>
      </w:r>
    </w:p>
    <w:p w14:paraId="666A4A24" w14:textId="4CDF8200" w:rsidR="4872FB42" w:rsidRDefault="4872FB4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reprodukowanie prostego tekstu z dopuszczalnymi błędami leksykalnymi i gramatycznymi, </w:t>
      </w:r>
    </w:p>
    <w:p w14:paraId="5767D47E" w14:textId="624AD241" w:rsidR="4872FB42" w:rsidRDefault="4872FB4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lastRenderedPageBreak/>
        <w:t xml:space="preserve">- stosowanie zasad wymowy i pisowni z licznymi uchybieniami, </w:t>
      </w:r>
    </w:p>
    <w:p w14:paraId="404873C8" w14:textId="7B1615B1" w:rsidR="4872FB42" w:rsidRDefault="4872FB4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- brak występowania samodzielnych technik uczenia się.</w:t>
      </w:r>
    </w:p>
    <w:p w14:paraId="3F138F4F" w14:textId="32936FEC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2150EE92" w14:textId="620675C9" w:rsidR="3F577F12" w:rsidRDefault="3F577F1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Ocena dostateczna</w:t>
      </w:r>
      <w:r w:rsidR="6C8CB6EB" w:rsidRPr="68A096B1">
        <w:rPr>
          <w:rFonts w:ascii="Cambria" w:hAnsi="Cambria" w:cs="Times New Roman"/>
          <w:b/>
          <w:bCs/>
          <w:sz w:val="28"/>
          <w:szCs w:val="28"/>
        </w:rPr>
        <w:t>:</w:t>
      </w:r>
    </w:p>
    <w:p w14:paraId="7625B3F9" w14:textId="17C7DCD1" w:rsidR="3F577F12" w:rsidRDefault="3F577F1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rozumienie oraz reprodukowanie tekstu o niskim stopniu trudności bez pomocy nauczyciela, </w:t>
      </w:r>
    </w:p>
    <w:p w14:paraId="63341D49" w14:textId="07AC9AB4" w:rsidR="3F577F12" w:rsidRDefault="3F577F1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stosowanie słownictwa w zakresie podstawowym, </w:t>
      </w:r>
    </w:p>
    <w:p w14:paraId="085D4893" w14:textId="71225AA2" w:rsidR="3F577F12" w:rsidRDefault="3F577F1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</w:t>
      </w:r>
      <w:r w:rsidR="00026AD7">
        <w:rPr>
          <w:rFonts w:ascii="Cambria" w:hAnsi="Cambria" w:cs="Times New Roman"/>
          <w:sz w:val="28"/>
          <w:szCs w:val="28"/>
        </w:rPr>
        <w:t xml:space="preserve"> </w:t>
      </w:r>
      <w:r w:rsidRPr="68A096B1">
        <w:rPr>
          <w:rFonts w:ascii="Cambria" w:hAnsi="Cambria" w:cs="Times New Roman"/>
          <w:sz w:val="28"/>
          <w:szCs w:val="28"/>
        </w:rPr>
        <w:t xml:space="preserve">nawiązywanie i podtrzymywanie rozmowy w podstawowych sytuacjach dnia codziennego, </w:t>
      </w:r>
    </w:p>
    <w:p w14:paraId="6AA3D938" w14:textId="54DD6015" w:rsidR="3F577F12" w:rsidRDefault="3F577F1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występowanie problemów z doborem właściwych słów, </w:t>
      </w:r>
    </w:p>
    <w:p w14:paraId="081DE6F9" w14:textId="1CD4E93B" w:rsidR="68A096B1" w:rsidRDefault="3F577F1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 występowanie zauważalnych braków w zakresie samodzielnego uczenia się.</w:t>
      </w:r>
    </w:p>
    <w:p w14:paraId="62B37A6F" w14:textId="02124819" w:rsidR="7878AADA" w:rsidRDefault="7878AADA" w:rsidP="7878AADA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69ABB7F2" w14:textId="59AD769E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Ocena dobr</w:t>
      </w:r>
      <w:r w:rsidR="00276292">
        <w:rPr>
          <w:rFonts w:ascii="Cambria" w:hAnsi="Cambria" w:cs="Times New Roman"/>
          <w:b/>
          <w:bCs/>
          <w:sz w:val="28"/>
          <w:szCs w:val="28"/>
        </w:rPr>
        <w:t>a</w:t>
      </w:r>
      <w:r w:rsidR="4486BE74" w:rsidRPr="68A096B1">
        <w:rPr>
          <w:rFonts w:ascii="Cambria" w:hAnsi="Cambria" w:cs="Times New Roman"/>
          <w:b/>
          <w:bCs/>
          <w:sz w:val="28"/>
          <w:szCs w:val="28"/>
        </w:rPr>
        <w:t>:</w:t>
      </w:r>
    </w:p>
    <w:p w14:paraId="3BE57E84" w14:textId="68F72AE6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popełnianie nieznacznych błędów leksykalnych i gramatycznych w zakresie programu nauczania w danej klasie, </w:t>
      </w:r>
    </w:p>
    <w:p w14:paraId="478CDB44" w14:textId="6760C980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umiejętne nawiązywanie i podtrzymywanie rozmowy, </w:t>
      </w:r>
    </w:p>
    <w:p w14:paraId="786A57A9" w14:textId="39247FB3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poprawne reprodukowanie tekstu, informacji, </w:t>
      </w:r>
    </w:p>
    <w:p w14:paraId="279D51F3" w14:textId="155EB60D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rozumienie tekstu czytanego i ze słuchu ze sporadycznym użyciem słownika, </w:t>
      </w:r>
    </w:p>
    <w:p w14:paraId="528A45A7" w14:textId="5CC9ECFE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 xml:space="preserve">- stosowanie zasad poprawnej wymowy i pisowni z nie-licznymi uchybieniami, które nie zakłócają komunikacji, </w:t>
      </w:r>
    </w:p>
    <w:p w14:paraId="18B8E033" w14:textId="3CC622C1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 stosowanie podstawowych strategii w zakresie samodzielnego uczenia się.</w:t>
      </w:r>
    </w:p>
    <w:p w14:paraId="345AF517" w14:textId="551C06F9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6E36098C" w14:textId="1E9618F1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Ocena bardzo dobra</w:t>
      </w:r>
      <w:r w:rsidR="1DB4ABE8" w:rsidRPr="68A096B1">
        <w:rPr>
          <w:rFonts w:ascii="Cambria" w:hAnsi="Cambria" w:cs="Times New Roman"/>
          <w:b/>
          <w:bCs/>
          <w:sz w:val="28"/>
          <w:szCs w:val="28"/>
        </w:rPr>
        <w:t>:</w:t>
      </w:r>
      <w:r w:rsidRPr="68A096B1">
        <w:rPr>
          <w:rFonts w:ascii="Cambria" w:hAnsi="Cambria" w:cs="Times New Roman"/>
          <w:sz w:val="28"/>
          <w:szCs w:val="28"/>
        </w:rPr>
        <w:t xml:space="preserve">  </w:t>
      </w:r>
    </w:p>
    <w:p w14:paraId="7E70B6A1" w14:textId="19C8755C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bardzo dobre opanowanie słownictwa i struktur gramatycznych w zakresie programu danej klasy, </w:t>
      </w:r>
    </w:p>
    <w:p w14:paraId="22806A19" w14:textId="1E3CC1ED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umiejętne nawiązywanie i podtrzymywanie rozmowy,  </w:t>
      </w:r>
    </w:p>
    <w:p w14:paraId="63E9187B" w14:textId="01919081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wypowiadanie własnego zdania, opinii i ich uzasadnianie na podstawie przeczytanego tekstu lub przerobionego zagadnienia tematycznego,  </w:t>
      </w:r>
    </w:p>
    <w:p w14:paraId="08A9F30A" w14:textId="1070176A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rozumienie tekstu czytanego i słyszanego przy minimalnym użyciu słownika,  </w:t>
      </w:r>
    </w:p>
    <w:p w14:paraId="1BF5BEC0" w14:textId="1AE6410F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 xml:space="preserve">- stosowanie zasad poprawnej wymowy i pisowni,  </w:t>
      </w:r>
    </w:p>
    <w:p w14:paraId="17A55639" w14:textId="60D1FA05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</w:pPr>
      <w:r w:rsidRPr="68A096B1">
        <w:rPr>
          <w:rFonts w:ascii="Cambria" w:hAnsi="Cambria" w:cs="Times New Roman"/>
          <w:sz w:val="28"/>
          <w:szCs w:val="28"/>
        </w:rPr>
        <w:t>- stosowanie różnych technik uczenia się.</w:t>
      </w:r>
    </w:p>
    <w:p w14:paraId="41251849" w14:textId="25087124" w:rsidR="68A096B1" w:rsidRDefault="68A096B1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</w:p>
    <w:p w14:paraId="30DBD035" w14:textId="6257D323" w:rsidR="21755192" w:rsidRDefault="217551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b/>
          <w:bCs/>
          <w:sz w:val="28"/>
          <w:szCs w:val="28"/>
        </w:rPr>
        <w:t>Ocena celująca</w:t>
      </w:r>
      <w:r w:rsidR="4F64056E" w:rsidRPr="68A096B1">
        <w:rPr>
          <w:rFonts w:ascii="Cambria" w:hAnsi="Cambria" w:cs="Times New Roman"/>
          <w:b/>
          <w:bCs/>
          <w:sz w:val="28"/>
          <w:szCs w:val="28"/>
        </w:rPr>
        <w:t>:</w:t>
      </w:r>
      <w:r w:rsidRPr="68A096B1">
        <w:rPr>
          <w:rFonts w:ascii="Cambria" w:hAnsi="Cambria" w:cs="Times New Roman"/>
          <w:sz w:val="28"/>
          <w:szCs w:val="28"/>
        </w:rPr>
        <w:t xml:space="preserve"> </w:t>
      </w:r>
    </w:p>
    <w:p w14:paraId="5D5FAEF0" w14:textId="04924B7E" w:rsidR="0AF49423" w:rsidRDefault="0AF49423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</w:t>
      </w:r>
      <w:r w:rsidR="21755192" w:rsidRPr="68A096B1">
        <w:rPr>
          <w:rFonts w:ascii="Cambria" w:hAnsi="Cambria" w:cs="Times New Roman"/>
          <w:sz w:val="28"/>
          <w:szCs w:val="28"/>
        </w:rPr>
        <w:t xml:space="preserve"> znakomite opanowanie słownictwa i struktur gramatycznych</w:t>
      </w:r>
      <w:r w:rsidR="643FD3D1" w:rsidRPr="68A096B1">
        <w:rPr>
          <w:rFonts w:ascii="Cambria" w:hAnsi="Cambria" w:cs="Times New Roman"/>
          <w:sz w:val="28"/>
          <w:szCs w:val="28"/>
        </w:rPr>
        <w:t>,</w:t>
      </w:r>
      <w:r w:rsidR="21755192" w:rsidRPr="68A096B1">
        <w:rPr>
          <w:rFonts w:ascii="Cambria" w:hAnsi="Cambria" w:cs="Times New Roman"/>
          <w:sz w:val="28"/>
          <w:szCs w:val="28"/>
        </w:rPr>
        <w:t xml:space="preserve"> w sposób kreatywny, </w:t>
      </w:r>
    </w:p>
    <w:p w14:paraId="7A742B3C" w14:textId="1C4CD416" w:rsidR="12619474" w:rsidRDefault="12619474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</w:t>
      </w:r>
      <w:r w:rsidR="21755192" w:rsidRPr="68A096B1">
        <w:rPr>
          <w:rFonts w:ascii="Cambria" w:hAnsi="Cambria" w:cs="Times New Roman"/>
          <w:sz w:val="28"/>
          <w:szCs w:val="28"/>
        </w:rPr>
        <w:t xml:space="preserve"> wypowiadanie własnego zdania, opinii, sądu, </w:t>
      </w:r>
    </w:p>
    <w:p w14:paraId="73F29A5F" w14:textId="0055238A" w:rsidR="685DF7D2" w:rsidRDefault="685DF7D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</w:t>
      </w:r>
      <w:r w:rsidR="21755192" w:rsidRPr="68A096B1">
        <w:rPr>
          <w:rFonts w:ascii="Cambria" w:hAnsi="Cambria" w:cs="Times New Roman"/>
          <w:sz w:val="28"/>
          <w:szCs w:val="28"/>
        </w:rPr>
        <w:t xml:space="preserve"> uzasadnianie swojego zdania, </w:t>
      </w:r>
    </w:p>
    <w:p w14:paraId="4F615858" w14:textId="33EF4078" w:rsidR="0479E592" w:rsidRDefault="0479E592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</w:t>
      </w:r>
      <w:r w:rsidR="21755192" w:rsidRPr="68A096B1">
        <w:rPr>
          <w:rFonts w:ascii="Cambria" w:hAnsi="Cambria" w:cs="Times New Roman"/>
          <w:sz w:val="28"/>
          <w:szCs w:val="28"/>
        </w:rPr>
        <w:t xml:space="preserve"> rozumienie tekstów czytanych i ze słuchu bez pomocy słownika, </w:t>
      </w:r>
    </w:p>
    <w:p w14:paraId="6A3497CA" w14:textId="0B45A63C" w:rsidR="3A1A6367" w:rsidRDefault="3A1A6367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</w:t>
      </w:r>
      <w:r w:rsidR="21755192" w:rsidRPr="68A096B1">
        <w:rPr>
          <w:rFonts w:ascii="Cambria" w:hAnsi="Cambria" w:cs="Times New Roman"/>
          <w:sz w:val="28"/>
          <w:szCs w:val="28"/>
        </w:rPr>
        <w:t xml:space="preserve"> reagowanie w swobodny sposób w sytuacjach dnia codziennego, </w:t>
      </w:r>
    </w:p>
    <w:p w14:paraId="7F960009" w14:textId="0B7A5D9A" w:rsidR="6BD365E8" w:rsidRDefault="6BD365E8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</w:pPr>
      <w:r w:rsidRPr="68A096B1">
        <w:rPr>
          <w:rFonts w:ascii="Cambria" w:hAnsi="Cambria" w:cs="Times New Roman"/>
          <w:sz w:val="28"/>
          <w:szCs w:val="28"/>
        </w:rPr>
        <w:t>-</w:t>
      </w:r>
      <w:r w:rsidR="21755192" w:rsidRPr="68A096B1">
        <w:rPr>
          <w:rFonts w:ascii="Cambria" w:hAnsi="Cambria" w:cs="Times New Roman"/>
          <w:sz w:val="28"/>
          <w:szCs w:val="28"/>
        </w:rPr>
        <w:t xml:space="preserve"> bezbłędne opanowanie zasad pisowni, </w:t>
      </w:r>
    </w:p>
    <w:p w14:paraId="5F6DC3C2" w14:textId="0E26B5D9" w:rsidR="72C3254E" w:rsidRDefault="72C3254E" w:rsidP="68A096B1">
      <w:pPr>
        <w:pStyle w:val="NormalnyWeb"/>
        <w:spacing w:before="0" w:beforeAutospacing="0" w:after="0" w:afterAutospacing="0"/>
        <w:ind w:left="-360" w:right="-468"/>
        <w:jc w:val="both"/>
        <w:rPr>
          <w:rFonts w:ascii="Cambria" w:hAnsi="Cambria" w:cs="Times New Roman"/>
          <w:sz w:val="28"/>
          <w:szCs w:val="28"/>
        </w:rPr>
        <w:sectPr w:rsidR="72C3254E" w:rsidSect="009931E3">
          <w:headerReference w:type="default" r:id="rId10"/>
          <w:footerReference w:type="default" r:id="rId11"/>
          <w:footerReference w:type="first" r:id="rId12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70F831E2">
        <w:rPr>
          <w:rFonts w:ascii="Cambria" w:hAnsi="Cambria" w:cs="Times New Roman"/>
          <w:sz w:val="28"/>
          <w:szCs w:val="28"/>
        </w:rPr>
        <w:lastRenderedPageBreak/>
        <w:t>-</w:t>
      </w:r>
      <w:r w:rsidR="21755192" w:rsidRPr="70F831E2">
        <w:rPr>
          <w:rFonts w:ascii="Cambria" w:hAnsi="Cambria" w:cs="Times New Roman"/>
          <w:sz w:val="28"/>
          <w:szCs w:val="28"/>
        </w:rPr>
        <w:t xml:space="preserve"> stosowanie dużej autonomii w uczeniu się</w:t>
      </w:r>
      <w:r w:rsidR="004D7D81">
        <w:rPr>
          <w:rFonts w:ascii="Cambria" w:hAnsi="Cambria" w:cs="Times New Roman"/>
          <w:sz w:val="28"/>
          <w:szCs w:val="28"/>
        </w:rPr>
        <w:t>.</w:t>
      </w:r>
    </w:p>
    <w:p w14:paraId="14C45CC0" w14:textId="0B8AEFDE" w:rsidR="00026AD7" w:rsidRPr="00026AD7" w:rsidRDefault="00026AD7" w:rsidP="00026AD7">
      <w:pPr>
        <w:tabs>
          <w:tab w:val="left" w:pos="1104"/>
        </w:tabs>
      </w:pPr>
    </w:p>
    <w:sectPr w:rsidR="00026AD7" w:rsidRPr="00026AD7" w:rsidSect="00072D84">
      <w:footerReference w:type="default" r:id="rId13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7DE2" w14:textId="77777777" w:rsidR="004B2516" w:rsidRDefault="004B2516" w:rsidP="004D16F9">
      <w:r>
        <w:separator/>
      </w:r>
    </w:p>
  </w:endnote>
  <w:endnote w:type="continuationSeparator" w:id="0">
    <w:p w14:paraId="5935E72A" w14:textId="77777777" w:rsidR="004B2516" w:rsidRDefault="004B2516" w:rsidP="004D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12AB85B" w14:paraId="20940A2C" w14:textId="77777777" w:rsidTr="68A096B1">
      <w:trPr>
        <w:trHeight w:val="300"/>
      </w:trPr>
      <w:tc>
        <w:tcPr>
          <w:tcW w:w="3210" w:type="dxa"/>
        </w:tcPr>
        <w:p w14:paraId="5AA85F49" w14:textId="1D8B73D0" w:rsidR="612AB85B" w:rsidRDefault="612AB85B" w:rsidP="612AB85B">
          <w:pPr>
            <w:pStyle w:val="Nagwek"/>
            <w:ind w:left="-115"/>
          </w:pPr>
        </w:p>
      </w:tc>
      <w:tc>
        <w:tcPr>
          <w:tcW w:w="3210" w:type="dxa"/>
        </w:tcPr>
        <w:p w14:paraId="175BACB3" w14:textId="123502AD" w:rsidR="612AB85B" w:rsidRDefault="612AB85B" w:rsidP="612AB85B">
          <w:pPr>
            <w:pStyle w:val="Nagwek"/>
            <w:jc w:val="center"/>
          </w:pPr>
        </w:p>
      </w:tc>
      <w:tc>
        <w:tcPr>
          <w:tcW w:w="3210" w:type="dxa"/>
        </w:tcPr>
        <w:p w14:paraId="4593036F" w14:textId="0654235B" w:rsidR="612AB85B" w:rsidRDefault="612AB85B" w:rsidP="612AB85B">
          <w:pPr>
            <w:pStyle w:val="Nagwek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E3199">
            <w:rPr>
              <w:noProof/>
            </w:rPr>
            <w:t>1</w:t>
          </w:r>
          <w:r>
            <w:fldChar w:fldCharType="end"/>
          </w:r>
        </w:p>
      </w:tc>
    </w:tr>
  </w:tbl>
  <w:p w14:paraId="44AE63C0" w14:textId="2F2BE0A6" w:rsidR="612AB85B" w:rsidRDefault="612AB85B" w:rsidP="612AB8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9A7B" w14:textId="77777777" w:rsidR="003464C8" w:rsidRDefault="003464C8">
    <w:pPr>
      <w:pStyle w:val="Stopka"/>
    </w:pPr>
    <w:r>
      <w:t>Powyżej wymienione podręczniki odebrałam dnia ……………………..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612AB85B" w14:paraId="3A7B830B" w14:textId="77777777" w:rsidTr="68A096B1">
      <w:trPr>
        <w:trHeight w:val="300"/>
      </w:trPr>
      <w:tc>
        <w:tcPr>
          <w:tcW w:w="3590" w:type="dxa"/>
        </w:tcPr>
        <w:p w14:paraId="72A53BB2" w14:textId="5249D835" w:rsidR="612AB85B" w:rsidRDefault="612AB85B" w:rsidP="612AB85B">
          <w:pPr>
            <w:pStyle w:val="Nagwek"/>
            <w:ind w:left="-115"/>
          </w:pPr>
        </w:p>
      </w:tc>
      <w:tc>
        <w:tcPr>
          <w:tcW w:w="3590" w:type="dxa"/>
        </w:tcPr>
        <w:p w14:paraId="5D0524A3" w14:textId="6AFEFBD2" w:rsidR="612AB85B" w:rsidRDefault="612AB85B" w:rsidP="612AB85B">
          <w:pPr>
            <w:pStyle w:val="Nagwek"/>
            <w:jc w:val="center"/>
          </w:pPr>
        </w:p>
      </w:tc>
      <w:tc>
        <w:tcPr>
          <w:tcW w:w="3590" w:type="dxa"/>
        </w:tcPr>
        <w:p w14:paraId="1A127BB0" w14:textId="6A71C8D5" w:rsidR="612AB85B" w:rsidRDefault="612AB85B" w:rsidP="612AB85B">
          <w:pPr>
            <w:pStyle w:val="Nagwek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E3199">
            <w:rPr>
              <w:noProof/>
            </w:rPr>
            <w:t>8</w:t>
          </w:r>
          <w:r>
            <w:fldChar w:fldCharType="end"/>
          </w:r>
        </w:p>
      </w:tc>
    </w:tr>
  </w:tbl>
  <w:p w14:paraId="0FD41C00" w14:textId="2CABF6BD" w:rsidR="612AB85B" w:rsidRDefault="612AB85B" w:rsidP="612AB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A138" w14:textId="77777777" w:rsidR="004B2516" w:rsidRDefault="004B2516" w:rsidP="004D16F9">
      <w:r>
        <w:separator/>
      </w:r>
    </w:p>
  </w:footnote>
  <w:footnote w:type="continuationSeparator" w:id="0">
    <w:p w14:paraId="5DF08B8B" w14:textId="77777777" w:rsidR="004B2516" w:rsidRDefault="004B2516" w:rsidP="004D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991641" w:rsidRDefault="00991641" w:rsidP="00991641">
    <w:pPr>
      <w:pStyle w:val="Nagwek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4889"/>
    </w:tblGrid>
    <w:tr w:rsidR="00991641" w14:paraId="4C3FF93F" w14:textId="77777777" w:rsidTr="00537CA7">
      <w:trPr>
        <w:jc w:val="center"/>
      </w:trPr>
      <w:tc>
        <w:tcPr>
          <w:tcW w:w="1668" w:type="dxa"/>
        </w:tcPr>
        <w:p w14:paraId="4DDBEF00" w14:textId="77777777" w:rsidR="00991641" w:rsidRDefault="00196C5D" w:rsidP="00991641">
          <w:pPr>
            <w:pStyle w:val="Nagwek"/>
          </w:pPr>
          <w:r w:rsidRPr="00991641">
            <w:rPr>
              <w:rFonts w:ascii="Book Antiqua" w:hAnsi="Book Antiqua" w:cs="Book Antiqua"/>
              <w:i/>
              <w:noProof/>
            </w:rPr>
            <w:drawing>
              <wp:inline distT="0" distB="0" distL="0" distR="0" wp14:anchorId="620F6E70" wp14:editId="07777777">
                <wp:extent cx="809625" cy="723900"/>
                <wp:effectExtent l="0" t="0" r="0" b="0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209A2E18" w14:textId="77777777" w:rsidR="00991641" w:rsidRDefault="00991641" w:rsidP="00991641">
          <w:pPr>
            <w:pStyle w:val="Nagwek"/>
            <w:jc w:val="center"/>
          </w:pPr>
          <w:r>
            <w:t>Szkoła Podstawowa im. Janusza Korczaka</w:t>
          </w:r>
        </w:p>
        <w:p w14:paraId="13252550" w14:textId="77777777" w:rsidR="00991641" w:rsidRDefault="00991641" w:rsidP="00991641">
          <w:pPr>
            <w:pStyle w:val="Nagwek"/>
            <w:jc w:val="center"/>
          </w:pPr>
          <w:r>
            <w:t>w Ratowicach</w:t>
          </w:r>
        </w:p>
        <w:p w14:paraId="0C56220E" w14:textId="77777777" w:rsidR="00991641" w:rsidRPr="00137D1B" w:rsidRDefault="00991641" w:rsidP="00991641">
          <w:pPr>
            <w:pStyle w:val="Nagwek"/>
            <w:jc w:val="center"/>
            <w:rPr>
              <w:sz w:val="18"/>
              <w:szCs w:val="18"/>
            </w:rPr>
          </w:pPr>
          <w:r w:rsidRPr="00137D1B">
            <w:rPr>
              <w:sz w:val="18"/>
              <w:szCs w:val="18"/>
            </w:rPr>
            <w:t>55-003 Czernica, Ratowice ul. Wrocławska 36</w:t>
          </w:r>
        </w:p>
        <w:p w14:paraId="5C863DE8" w14:textId="77777777" w:rsidR="00991641" w:rsidRPr="00137D1B" w:rsidRDefault="00991641" w:rsidP="00991641">
          <w:pPr>
            <w:pStyle w:val="Nagwek"/>
            <w:jc w:val="center"/>
            <w:rPr>
              <w:sz w:val="18"/>
              <w:szCs w:val="18"/>
            </w:rPr>
          </w:pPr>
          <w:r w:rsidRPr="00137D1B">
            <w:rPr>
              <w:sz w:val="18"/>
              <w:szCs w:val="18"/>
            </w:rPr>
            <w:t>tel./ fax. 71 318 91 68</w:t>
          </w:r>
        </w:p>
        <w:p w14:paraId="778BA6BC" w14:textId="77777777" w:rsidR="00991641" w:rsidRPr="00137D1B" w:rsidRDefault="00991641" w:rsidP="00991641">
          <w:pPr>
            <w:pStyle w:val="Nagwek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www.spratowice.edu.pl</w:t>
          </w:r>
          <w:r w:rsidRPr="00137D1B">
            <w:rPr>
              <w:sz w:val="18"/>
              <w:szCs w:val="18"/>
            </w:rPr>
            <w:t xml:space="preserve">, sekretariat@spratowice.edu.pl  </w:t>
          </w:r>
        </w:p>
      </w:tc>
    </w:tr>
  </w:tbl>
  <w:p w14:paraId="02B4FCF8" w14:textId="77777777" w:rsidR="00991641" w:rsidRDefault="00991641">
    <w:pPr>
      <w:pStyle w:val="Nagwek"/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ED0"/>
    <w:multiLevelType w:val="hybridMultilevel"/>
    <w:tmpl w:val="10341FC2"/>
    <w:lvl w:ilvl="0" w:tplc="324CE7F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6641A50"/>
    <w:multiLevelType w:val="hybridMultilevel"/>
    <w:tmpl w:val="7A7A3E8C"/>
    <w:lvl w:ilvl="0" w:tplc="EA623A40">
      <w:start w:val="1"/>
      <w:numFmt w:val="decimal"/>
      <w:lvlText w:val="%1."/>
      <w:lvlJc w:val="left"/>
      <w:pPr>
        <w:ind w:left="720" w:hanging="360"/>
      </w:pPr>
    </w:lvl>
    <w:lvl w:ilvl="1" w:tplc="3604AAB2">
      <w:start w:val="1"/>
      <w:numFmt w:val="lowerLetter"/>
      <w:lvlText w:val="%2."/>
      <w:lvlJc w:val="left"/>
      <w:pPr>
        <w:ind w:left="1440" w:hanging="360"/>
      </w:pPr>
    </w:lvl>
    <w:lvl w:ilvl="2" w:tplc="064C0D18">
      <w:start w:val="1"/>
      <w:numFmt w:val="lowerRoman"/>
      <w:lvlText w:val="%3."/>
      <w:lvlJc w:val="right"/>
      <w:pPr>
        <w:ind w:left="2160" w:hanging="180"/>
      </w:pPr>
    </w:lvl>
    <w:lvl w:ilvl="3" w:tplc="D2BABEAA">
      <w:start w:val="1"/>
      <w:numFmt w:val="decimal"/>
      <w:lvlText w:val="%4."/>
      <w:lvlJc w:val="left"/>
      <w:pPr>
        <w:ind w:left="2880" w:hanging="360"/>
      </w:pPr>
    </w:lvl>
    <w:lvl w:ilvl="4" w:tplc="3A02ED50">
      <w:start w:val="1"/>
      <w:numFmt w:val="lowerLetter"/>
      <w:lvlText w:val="%5."/>
      <w:lvlJc w:val="left"/>
      <w:pPr>
        <w:ind w:left="3600" w:hanging="360"/>
      </w:pPr>
    </w:lvl>
    <w:lvl w:ilvl="5" w:tplc="D5361AA6">
      <w:start w:val="1"/>
      <w:numFmt w:val="lowerRoman"/>
      <w:lvlText w:val="%6."/>
      <w:lvlJc w:val="right"/>
      <w:pPr>
        <w:ind w:left="4320" w:hanging="180"/>
      </w:pPr>
    </w:lvl>
    <w:lvl w:ilvl="6" w:tplc="CD7EFED4">
      <w:start w:val="1"/>
      <w:numFmt w:val="decimal"/>
      <w:lvlText w:val="%7."/>
      <w:lvlJc w:val="left"/>
      <w:pPr>
        <w:ind w:left="5040" w:hanging="360"/>
      </w:pPr>
    </w:lvl>
    <w:lvl w:ilvl="7" w:tplc="CA42F854">
      <w:start w:val="1"/>
      <w:numFmt w:val="lowerLetter"/>
      <w:lvlText w:val="%8."/>
      <w:lvlJc w:val="left"/>
      <w:pPr>
        <w:ind w:left="5760" w:hanging="360"/>
      </w:pPr>
    </w:lvl>
    <w:lvl w:ilvl="8" w:tplc="36C6CF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15290"/>
    <w:multiLevelType w:val="hybridMultilevel"/>
    <w:tmpl w:val="C4E0795E"/>
    <w:lvl w:ilvl="0" w:tplc="F4A4FC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0BEC0B0"/>
    <w:multiLevelType w:val="hybridMultilevel"/>
    <w:tmpl w:val="CE922B9C"/>
    <w:lvl w:ilvl="0" w:tplc="6A024846">
      <w:start w:val="1"/>
      <w:numFmt w:val="decimal"/>
      <w:lvlText w:val="%1."/>
      <w:lvlJc w:val="left"/>
      <w:pPr>
        <w:ind w:left="720" w:hanging="360"/>
      </w:pPr>
    </w:lvl>
    <w:lvl w:ilvl="1" w:tplc="38D0CC98">
      <w:start w:val="1"/>
      <w:numFmt w:val="lowerLetter"/>
      <w:lvlText w:val="%2."/>
      <w:lvlJc w:val="left"/>
      <w:pPr>
        <w:ind w:left="1440" w:hanging="360"/>
      </w:pPr>
    </w:lvl>
    <w:lvl w:ilvl="2" w:tplc="9A0AD81A">
      <w:start w:val="1"/>
      <w:numFmt w:val="lowerRoman"/>
      <w:lvlText w:val="%3."/>
      <w:lvlJc w:val="right"/>
      <w:pPr>
        <w:ind w:left="2160" w:hanging="180"/>
      </w:pPr>
    </w:lvl>
    <w:lvl w:ilvl="3" w:tplc="12328186">
      <w:start w:val="1"/>
      <w:numFmt w:val="decimal"/>
      <w:lvlText w:val="%4."/>
      <w:lvlJc w:val="left"/>
      <w:pPr>
        <w:ind w:left="2880" w:hanging="360"/>
      </w:pPr>
    </w:lvl>
    <w:lvl w:ilvl="4" w:tplc="907A015C">
      <w:start w:val="1"/>
      <w:numFmt w:val="lowerLetter"/>
      <w:lvlText w:val="%5."/>
      <w:lvlJc w:val="left"/>
      <w:pPr>
        <w:ind w:left="3600" w:hanging="360"/>
      </w:pPr>
    </w:lvl>
    <w:lvl w:ilvl="5" w:tplc="8514F672">
      <w:start w:val="1"/>
      <w:numFmt w:val="lowerRoman"/>
      <w:lvlText w:val="%6."/>
      <w:lvlJc w:val="right"/>
      <w:pPr>
        <w:ind w:left="4320" w:hanging="180"/>
      </w:pPr>
    </w:lvl>
    <w:lvl w:ilvl="6" w:tplc="0F28BA38">
      <w:start w:val="1"/>
      <w:numFmt w:val="decimal"/>
      <w:lvlText w:val="%7."/>
      <w:lvlJc w:val="left"/>
      <w:pPr>
        <w:ind w:left="5040" w:hanging="360"/>
      </w:pPr>
    </w:lvl>
    <w:lvl w:ilvl="7" w:tplc="9F340826">
      <w:start w:val="1"/>
      <w:numFmt w:val="lowerLetter"/>
      <w:lvlText w:val="%8."/>
      <w:lvlJc w:val="left"/>
      <w:pPr>
        <w:ind w:left="5760" w:hanging="360"/>
      </w:pPr>
    </w:lvl>
    <w:lvl w:ilvl="8" w:tplc="FAD0BE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011"/>
    <w:multiLevelType w:val="hybridMultilevel"/>
    <w:tmpl w:val="02FE1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4873C"/>
    <w:multiLevelType w:val="hybridMultilevel"/>
    <w:tmpl w:val="C8AE72A8"/>
    <w:lvl w:ilvl="0" w:tplc="131C8F58">
      <w:start w:val="1"/>
      <w:numFmt w:val="decimal"/>
      <w:lvlText w:val="%1."/>
      <w:lvlJc w:val="left"/>
      <w:pPr>
        <w:ind w:left="720" w:hanging="360"/>
      </w:pPr>
    </w:lvl>
    <w:lvl w:ilvl="1" w:tplc="A086CA1E">
      <w:start w:val="1"/>
      <w:numFmt w:val="lowerLetter"/>
      <w:lvlText w:val="%2."/>
      <w:lvlJc w:val="left"/>
      <w:pPr>
        <w:ind w:left="1440" w:hanging="360"/>
      </w:pPr>
    </w:lvl>
    <w:lvl w:ilvl="2" w:tplc="9E663B2A">
      <w:start w:val="1"/>
      <w:numFmt w:val="lowerRoman"/>
      <w:lvlText w:val="%3."/>
      <w:lvlJc w:val="right"/>
      <w:pPr>
        <w:ind w:left="2160" w:hanging="180"/>
      </w:pPr>
    </w:lvl>
    <w:lvl w:ilvl="3" w:tplc="13203364">
      <w:start w:val="1"/>
      <w:numFmt w:val="decimal"/>
      <w:lvlText w:val="%4."/>
      <w:lvlJc w:val="left"/>
      <w:pPr>
        <w:ind w:left="2880" w:hanging="360"/>
      </w:pPr>
    </w:lvl>
    <w:lvl w:ilvl="4" w:tplc="06740CA8">
      <w:start w:val="1"/>
      <w:numFmt w:val="lowerLetter"/>
      <w:lvlText w:val="%5."/>
      <w:lvlJc w:val="left"/>
      <w:pPr>
        <w:ind w:left="3600" w:hanging="360"/>
      </w:pPr>
    </w:lvl>
    <w:lvl w:ilvl="5" w:tplc="075241FC">
      <w:start w:val="1"/>
      <w:numFmt w:val="lowerRoman"/>
      <w:lvlText w:val="%6."/>
      <w:lvlJc w:val="right"/>
      <w:pPr>
        <w:ind w:left="4320" w:hanging="180"/>
      </w:pPr>
    </w:lvl>
    <w:lvl w:ilvl="6" w:tplc="BE46113A">
      <w:start w:val="1"/>
      <w:numFmt w:val="decimal"/>
      <w:lvlText w:val="%7."/>
      <w:lvlJc w:val="left"/>
      <w:pPr>
        <w:ind w:left="5040" w:hanging="360"/>
      </w:pPr>
    </w:lvl>
    <w:lvl w:ilvl="7" w:tplc="1B76DC58">
      <w:start w:val="1"/>
      <w:numFmt w:val="lowerLetter"/>
      <w:lvlText w:val="%8."/>
      <w:lvlJc w:val="left"/>
      <w:pPr>
        <w:ind w:left="5760" w:hanging="360"/>
      </w:pPr>
    </w:lvl>
    <w:lvl w:ilvl="8" w:tplc="E00E29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93BB4"/>
    <w:multiLevelType w:val="hybridMultilevel"/>
    <w:tmpl w:val="CDFCF0C0"/>
    <w:lvl w:ilvl="0" w:tplc="DF08C4A0">
      <w:start w:val="1"/>
      <w:numFmt w:val="decimal"/>
      <w:lvlText w:val="%1."/>
      <w:lvlJc w:val="left"/>
      <w:pPr>
        <w:ind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2113087557">
    <w:abstractNumId w:val="1"/>
  </w:num>
  <w:num w:numId="2" w16cid:durableId="1172261946">
    <w:abstractNumId w:val="3"/>
  </w:num>
  <w:num w:numId="3" w16cid:durableId="589893814">
    <w:abstractNumId w:val="5"/>
  </w:num>
  <w:num w:numId="4" w16cid:durableId="991640638">
    <w:abstractNumId w:val="6"/>
  </w:num>
  <w:num w:numId="5" w16cid:durableId="1478910341">
    <w:abstractNumId w:val="4"/>
  </w:num>
  <w:num w:numId="6" w16cid:durableId="598372645">
    <w:abstractNumId w:val="2"/>
  </w:num>
  <w:num w:numId="7" w16cid:durableId="107439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F5"/>
    <w:rsid w:val="00026AD7"/>
    <w:rsid w:val="00072D84"/>
    <w:rsid w:val="000D1E5E"/>
    <w:rsid w:val="001835E9"/>
    <w:rsid w:val="00196C5D"/>
    <w:rsid w:val="00233863"/>
    <w:rsid w:val="00233F1B"/>
    <w:rsid w:val="00276292"/>
    <w:rsid w:val="0029A4AC"/>
    <w:rsid w:val="002A5A83"/>
    <w:rsid w:val="002A7B02"/>
    <w:rsid w:val="002B6568"/>
    <w:rsid w:val="002C2E4D"/>
    <w:rsid w:val="002F2B61"/>
    <w:rsid w:val="003464C8"/>
    <w:rsid w:val="00363F46"/>
    <w:rsid w:val="00384252"/>
    <w:rsid w:val="003F10B0"/>
    <w:rsid w:val="00496E1F"/>
    <w:rsid w:val="004B2516"/>
    <w:rsid w:val="004B2F1F"/>
    <w:rsid w:val="004D16F9"/>
    <w:rsid w:val="004D4B13"/>
    <w:rsid w:val="004D7D81"/>
    <w:rsid w:val="00537CA7"/>
    <w:rsid w:val="005511AA"/>
    <w:rsid w:val="005E8514"/>
    <w:rsid w:val="00625D11"/>
    <w:rsid w:val="00640E32"/>
    <w:rsid w:val="00662AF3"/>
    <w:rsid w:val="008308BD"/>
    <w:rsid w:val="008C6E0C"/>
    <w:rsid w:val="008E0E98"/>
    <w:rsid w:val="009048F2"/>
    <w:rsid w:val="00925DF6"/>
    <w:rsid w:val="00935C35"/>
    <w:rsid w:val="00962D6A"/>
    <w:rsid w:val="00991641"/>
    <w:rsid w:val="009931E3"/>
    <w:rsid w:val="0099627D"/>
    <w:rsid w:val="009D621B"/>
    <w:rsid w:val="009E4769"/>
    <w:rsid w:val="009E5BBB"/>
    <w:rsid w:val="00A209F5"/>
    <w:rsid w:val="00A325E9"/>
    <w:rsid w:val="00A3424C"/>
    <w:rsid w:val="00A54688"/>
    <w:rsid w:val="00AABB8E"/>
    <w:rsid w:val="00AB521D"/>
    <w:rsid w:val="00AD411F"/>
    <w:rsid w:val="00AE9695"/>
    <w:rsid w:val="00B73F54"/>
    <w:rsid w:val="00BD0A3E"/>
    <w:rsid w:val="00BD1E16"/>
    <w:rsid w:val="00C638EB"/>
    <w:rsid w:val="00C757F6"/>
    <w:rsid w:val="00C85977"/>
    <w:rsid w:val="00CB3158"/>
    <w:rsid w:val="00CB4CEE"/>
    <w:rsid w:val="00CC0841"/>
    <w:rsid w:val="00CE3199"/>
    <w:rsid w:val="00D35ED2"/>
    <w:rsid w:val="00DB1608"/>
    <w:rsid w:val="00E377C2"/>
    <w:rsid w:val="00E4008F"/>
    <w:rsid w:val="00E446C4"/>
    <w:rsid w:val="00EB11B8"/>
    <w:rsid w:val="00EE3F6D"/>
    <w:rsid w:val="00FA6243"/>
    <w:rsid w:val="00FB461E"/>
    <w:rsid w:val="00FC3652"/>
    <w:rsid w:val="0101DED9"/>
    <w:rsid w:val="019769AA"/>
    <w:rsid w:val="01A80D47"/>
    <w:rsid w:val="01C9564B"/>
    <w:rsid w:val="0217538E"/>
    <w:rsid w:val="023D381E"/>
    <w:rsid w:val="026393EB"/>
    <w:rsid w:val="027A1D57"/>
    <w:rsid w:val="02BE1B8C"/>
    <w:rsid w:val="02F4EDBF"/>
    <w:rsid w:val="030BF25E"/>
    <w:rsid w:val="031D19D4"/>
    <w:rsid w:val="03639130"/>
    <w:rsid w:val="036E2864"/>
    <w:rsid w:val="036F9B42"/>
    <w:rsid w:val="0381418F"/>
    <w:rsid w:val="0398C0D5"/>
    <w:rsid w:val="03EE2090"/>
    <w:rsid w:val="04206EEB"/>
    <w:rsid w:val="046E0175"/>
    <w:rsid w:val="0479E592"/>
    <w:rsid w:val="04B0DD55"/>
    <w:rsid w:val="04D66AA1"/>
    <w:rsid w:val="05638140"/>
    <w:rsid w:val="05B11DB7"/>
    <w:rsid w:val="05BA0C32"/>
    <w:rsid w:val="063DF2C4"/>
    <w:rsid w:val="064FE573"/>
    <w:rsid w:val="065D5E26"/>
    <w:rsid w:val="0674BC8B"/>
    <w:rsid w:val="06C25E39"/>
    <w:rsid w:val="06FBBC2B"/>
    <w:rsid w:val="070C7F59"/>
    <w:rsid w:val="070CF58A"/>
    <w:rsid w:val="0748CCEF"/>
    <w:rsid w:val="0773CD99"/>
    <w:rsid w:val="07C72BA2"/>
    <w:rsid w:val="07E4953F"/>
    <w:rsid w:val="085602EB"/>
    <w:rsid w:val="08E785EE"/>
    <w:rsid w:val="08EF26D9"/>
    <w:rsid w:val="0906C1C9"/>
    <w:rsid w:val="0949476A"/>
    <w:rsid w:val="098AB01B"/>
    <w:rsid w:val="09B6157D"/>
    <w:rsid w:val="09C0233A"/>
    <w:rsid w:val="09FE3A0C"/>
    <w:rsid w:val="0A097057"/>
    <w:rsid w:val="0A32E4B1"/>
    <w:rsid w:val="0A3434CC"/>
    <w:rsid w:val="0A9B3CA1"/>
    <w:rsid w:val="0ACED2C2"/>
    <w:rsid w:val="0AF49423"/>
    <w:rsid w:val="0B375C91"/>
    <w:rsid w:val="0B756E6A"/>
    <w:rsid w:val="0BB46C47"/>
    <w:rsid w:val="0BE5AB9B"/>
    <w:rsid w:val="0C33B999"/>
    <w:rsid w:val="0C37D331"/>
    <w:rsid w:val="0C9184FA"/>
    <w:rsid w:val="0CA3FACE"/>
    <w:rsid w:val="0D827CE4"/>
    <w:rsid w:val="0DDC7238"/>
    <w:rsid w:val="0E2A4F24"/>
    <w:rsid w:val="0E67B00F"/>
    <w:rsid w:val="0E8C62DF"/>
    <w:rsid w:val="0EADB8F0"/>
    <w:rsid w:val="0ED1D51F"/>
    <w:rsid w:val="0EEEDA67"/>
    <w:rsid w:val="0EF98418"/>
    <w:rsid w:val="0F628256"/>
    <w:rsid w:val="0F82FF45"/>
    <w:rsid w:val="0FC85108"/>
    <w:rsid w:val="0FDE7DF1"/>
    <w:rsid w:val="10C0CFF9"/>
    <w:rsid w:val="10E93111"/>
    <w:rsid w:val="10F7B822"/>
    <w:rsid w:val="11295F41"/>
    <w:rsid w:val="1134A7F3"/>
    <w:rsid w:val="123374F6"/>
    <w:rsid w:val="12619474"/>
    <w:rsid w:val="12A4F058"/>
    <w:rsid w:val="12BC2D25"/>
    <w:rsid w:val="12D7C6E7"/>
    <w:rsid w:val="133DC0D1"/>
    <w:rsid w:val="13C1C6C0"/>
    <w:rsid w:val="13E87487"/>
    <w:rsid w:val="14A5D81C"/>
    <w:rsid w:val="1545C367"/>
    <w:rsid w:val="15AB94F0"/>
    <w:rsid w:val="15B27126"/>
    <w:rsid w:val="15C17BD7"/>
    <w:rsid w:val="160264EC"/>
    <w:rsid w:val="16415376"/>
    <w:rsid w:val="16840E58"/>
    <w:rsid w:val="16D7497A"/>
    <w:rsid w:val="1769FCB5"/>
    <w:rsid w:val="17ACBB92"/>
    <w:rsid w:val="1840B672"/>
    <w:rsid w:val="186C81E7"/>
    <w:rsid w:val="18AD6C6D"/>
    <w:rsid w:val="18C4B120"/>
    <w:rsid w:val="194F649D"/>
    <w:rsid w:val="196F12F3"/>
    <w:rsid w:val="19863E82"/>
    <w:rsid w:val="19F78B75"/>
    <w:rsid w:val="1A5811CC"/>
    <w:rsid w:val="1A5860E7"/>
    <w:rsid w:val="1B1B4A1E"/>
    <w:rsid w:val="1B5146CF"/>
    <w:rsid w:val="1B6061F9"/>
    <w:rsid w:val="1B65D6CA"/>
    <w:rsid w:val="1B6F2C3E"/>
    <w:rsid w:val="1B802A3C"/>
    <w:rsid w:val="1B83479C"/>
    <w:rsid w:val="1C29529C"/>
    <w:rsid w:val="1C2AD1F8"/>
    <w:rsid w:val="1C364EC9"/>
    <w:rsid w:val="1C7115D7"/>
    <w:rsid w:val="1CC518BD"/>
    <w:rsid w:val="1CEC11F0"/>
    <w:rsid w:val="1D47D949"/>
    <w:rsid w:val="1DADCCF5"/>
    <w:rsid w:val="1DB4ABE8"/>
    <w:rsid w:val="1E0E12F6"/>
    <w:rsid w:val="1E4BE66E"/>
    <w:rsid w:val="1E791C66"/>
    <w:rsid w:val="1EA35460"/>
    <w:rsid w:val="1F2E8F11"/>
    <w:rsid w:val="1F3312C7"/>
    <w:rsid w:val="1F347D45"/>
    <w:rsid w:val="1F43F938"/>
    <w:rsid w:val="1F7E2C61"/>
    <w:rsid w:val="1FD838A0"/>
    <w:rsid w:val="20789ADA"/>
    <w:rsid w:val="208C7470"/>
    <w:rsid w:val="20B39F22"/>
    <w:rsid w:val="2130C2B9"/>
    <w:rsid w:val="21755192"/>
    <w:rsid w:val="219EA99A"/>
    <w:rsid w:val="21F4C614"/>
    <w:rsid w:val="229A4D23"/>
    <w:rsid w:val="22AC7A07"/>
    <w:rsid w:val="22CD0EDF"/>
    <w:rsid w:val="2318E483"/>
    <w:rsid w:val="238C39F5"/>
    <w:rsid w:val="23DB5C76"/>
    <w:rsid w:val="240D5730"/>
    <w:rsid w:val="2414AED5"/>
    <w:rsid w:val="2417BACD"/>
    <w:rsid w:val="241FB5B4"/>
    <w:rsid w:val="2423AFC6"/>
    <w:rsid w:val="242933CC"/>
    <w:rsid w:val="242AB791"/>
    <w:rsid w:val="246F99F3"/>
    <w:rsid w:val="24CC6155"/>
    <w:rsid w:val="24D77DF8"/>
    <w:rsid w:val="25764EA3"/>
    <w:rsid w:val="257D6A31"/>
    <w:rsid w:val="257D9140"/>
    <w:rsid w:val="25D48049"/>
    <w:rsid w:val="25FE4C48"/>
    <w:rsid w:val="263E3636"/>
    <w:rsid w:val="26BB08F5"/>
    <w:rsid w:val="26CCB693"/>
    <w:rsid w:val="27253EAC"/>
    <w:rsid w:val="272C5D22"/>
    <w:rsid w:val="27339570"/>
    <w:rsid w:val="273C4249"/>
    <w:rsid w:val="2752A024"/>
    <w:rsid w:val="27CBB1AB"/>
    <w:rsid w:val="280211A4"/>
    <w:rsid w:val="2922730F"/>
    <w:rsid w:val="29429CB1"/>
    <w:rsid w:val="295CA161"/>
    <w:rsid w:val="299B5E5E"/>
    <w:rsid w:val="29A38521"/>
    <w:rsid w:val="2A06F65C"/>
    <w:rsid w:val="2A507213"/>
    <w:rsid w:val="2A68DAF2"/>
    <w:rsid w:val="2B11FA1F"/>
    <w:rsid w:val="2B516E62"/>
    <w:rsid w:val="2B90F02B"/>
    <w:rsid w:val="2C2BDE94"/>
    <w:rsid w:val="2C81097D"/>
    <w:rsid w:val="2E36F801"/>
    <w:rsid w:val="2E409D0E"/>
    <w:rsid w:val="2E7D0513"/>
    <w:rsid w:val="2EF5D804"/>
    <w:rsid w:val="2F15FF8A"/>
    <w:rsid w:val="2F411DF9"/>
    <w:rsid w:val="2F6DC49B"/>
    <w:rsid w:val="2F9A7BDF"/>
    <w:rsid w:val="2FCAD60E"/>
    <w:rsid w:val="2FFC8890"/>
    <w:rsid w:val="301D4989"/>
    <w:rsid w:val="302E110E"/>
    <w:rsid w:val="316A776D"/>
    <w:rsid w:val="316F8091"/>
    <w:rsid w:val="31851BC3"/>
    <w:rsid w:val="31875B4E"/>
    <w:rsid w:val="3193EBD3"/>
    <w:rsid w:val="319437D0"/>
    <w:rsid w:val="3236456A"/>
    <w:rsid w:val="325CF8C2"/>
    <w:rsid w:val="32913738"/>
    <w:rsid w:val="32E85418"/>
    <w:rsid w:val="32F18DAD"/>
    <w:rsid w:val="32F8F851"/>
    <w:rsid w:val="333430D7"/>
    <w:rsid w:val="33586C6E"/>
    <w:rsid w:val="337A2CCE"/>
    <w:rsid w:val="339E37C2"/>
    <w:rsid w:val="33A0F4AB"/>
    <w:rsid w:val="33A75540"/>
    <w:rsid w:val="33C1D5DD"/>
    <w:rsid w:val="33D00C5F"/>
    <w:rsid w:val="33E4AC7F"/>
    <w:rsid w:val="346EC981"/>
    <w:rsid w:val="34CF9DB4"/>
    <w:rsid w:val="350A3AD8"/>
    <w:rsid w:val="35512A89"/>
    <w:rsid w:val="3552A8DE"/>
    <w:rsid w:val="36503BF8"/>
    <w:rsid w:val="36F1FC92"/>
    <w:rsid w:val="37008194"/>
    <w:rsid w:val="370D05AE"/>
    <w:rsid w:val="37250C16"/>
    <w:rsid w:val="375C4F7A"/>
    <w:rsid w:val="376C47C2"/>
    <w:rsid w:val="3776DA6C"/>
    <w:rsid w:val="3795C383"/>
    <w:rsid w:val="37E17F51"/>
    <w:rsid w:val="381C745F"/>
    <w:rsid w:val="3841FB07"/>
    <w:rsid w:val="38B75DA3"/>
    <w:rsid w:val="38C1B850"/>
    <w:rsid w:val="38E07B4B"/>
    <w:rsid w:val="39004C14"/>
    <w:rsid w:val="396FF149"/>
    <w:rsid w:val="39773891"/>
    <w:rsid w:val="397D6D7B"/>
    <w:rsid w:val="39841057"/>
    <w:rsid w:val="399147C0"/>
    <w:rsid w:val="3A1A6367"/>
    <w:rsid w:val="3A5F4A19"/>
    <w:rsid w:val="3B23DE3D"/>
    <w:rsid w:val="3B27DD1C"/>
    <w:rsid w:val="3B5B0560"/>
    <w:rsid w:val="3B664B65"/>
    <w:rsid w:val="3B82FA00"/>
    <w:rsid w:val="3B87B0D5"/>
    <w:rsid w:val="3BA9A8C1"/>
    <w:rsid w:val="3BDD2169"/>
    <w:rsid w:val="3C423D4E"/>
    <w:rsid w:val="3C539513"/>
    <w:rsid w:val="3CD6C898"/>
    <w:rsid w:val="3CD723D3"/>
    <w:rsid w:val="3D46B469"/>
    <w:rsid w:val="3D9CF398"/>
    <w:rsid w:val="3DC7FC40"/>
    <w:rsid w:val="3E1F67BD"/>
    <w:rsid w:val="3E351A9F"/>
    <w:rsid w:val="3E6125EC"/>
    <w:rsid w:val="3E7597CE"/>
    <w:rsid w:val="3EF18A26"/>
    <w:rsid w:val="3F0E612E"/>
    <w:rsid w:val="3F577F12"/>
    <w:rsid w:val="3F59E90B"/>
    <w:rsid w:val="3FA46F7E"/>
    <w:rsid w:val="3FD24341"/>
    <w:rsid w:val="3FEFCBC9"/>
    <w:rsid w:val="3FFE4A03"/>
    <w:rsid w:val="4078E14D"/>
    <w:rsid w:val="40872AE4"/>
    <w:rsid w:val="409FDED0"/>
    <w:rsid w:val="40D22DD9"/>
    <w:rsid w:val="40E5C6DD"/>
    <w:rsid w:val="40F1F9EE"/>
    <w:rsid w:val="40F7D6FD"/>
    <w:rsid w:val="410081CF"/>
    <w:rsid w:val="4113E905"/>
    <w:rsid w:val="41A0E17F"/>
    <w:rsid w:val="41A36BFA"/>
    <w:rsid w:val="41EC3C09"/>
    <w:rsid w:val="42211F74"/>
    <w:rsid w:val="42355C64"/>
    <w:rsid w:val="427E1DB6"/>
    <w:rsid w:val="42A19E9E"/>
    <w:rsid w:val="42AAC094"/>
    <w:rsid w:val="42F08415"/>
    <w:rsid w:val="43122742"/>
    <w:rsid w:val="432F88DE"/>
    <w:rsid w:val="436805F1"/>
    <w:rsid w:val="4397E1E1"/>
    <w:rsid w:val="43BE1FEA"/>
    <w:rsid w:val="441A6D20"/>
    <w:rsid w:val="44439825"/>
    <w:rsid w:val="4486BE74"/>
    <w:rsid w:val="44B40E15"/>
    <w:rsid w:val="44D29101"/>
    <w:rsid w:val="452FC414"/>
    <w:rsid w:val="456BCDC1"/>
    <w:rsid w:val="4579AF32"/>
    <w:rsid w:val="457E758E"/>
    <w:rsid w:val="45F3529F"/>
    <w:rsid w:val="4669FBC8"/>
    <w:rsid w:val="47223D54"/>
    <w:rsid w:val="4796A5D0"/>
    <w:rsid w:val="47B6942F"/>
    <w:rsid w:val="48249CE2"/>
    <w:rsid w:val="4872FB42"/>
    <w:rsid w:val="4879E7DF"/>
    <w:rsid w:val="48E33E3A"/>
    <w:rsid w:val="492DC7C8"/>
    <w:rsid w:val="49316A15"/>
    <w:rsid w:val="493CBA4B"/>
    <w:rsid w:val="4959625F"/>
    <w:rsid w:val="4999A742"/>
    <w:rsid w:val="49B34FB7"/>
    <w:rsid w:val="49CADAC7"/>
    <w:rsid w:val="4A0E71AF"/>
    <w:rsid w:val="4A8CB0F6"/>
    <w:rsid w:val="4AC4AFBD"/>
    <w:rsid w:val="4B687B53"/>
    <w:rsid w:val="4C295F84"/>
    <w:rsid w:val="4C32B8FB"/>
    <w:rsid w:val="4CE496E6"/>
    <w:rsid w:val="4D41320F"/>
    <w:rsid w:val="4D501A85"/>
    <w:rsid w:val="4DADDD51"/>
    <w:rsid w:val="4DBF7609"/>
    <w:rsid w:val="4DC04477"/>
    <w:rsid w:val="4DEBF7A1"/>
    <w:rsid w:val="4E04F23C"/>
    <w:rsid w:val="4E395269"/>
    <w:rsid w:val="4F0FAEE3"/>
    <w:rsid w:val="4F64056E"/>
    <w:rsid w:val="4F656087"/>
    <w:rsid w:val="4FFDA6D0"/>
    <w:rsid w:val="5006B762"/>
    <w:rsid w:val="50308CAD"/>
    <w:rsid w:val="50934420"/>
    <w:rsid w:val="518048C7"/>
    <w:rsid w:val="51830862"/>
    <w:rsid w:val="51BFC36A"/>
    <w:rsid w:val="51E02BDD"/>
    <w:rsid w:val="52BEE385"/>
    <w:rsid w:val="52D477CE"/>
    <w:rsid w:val="5368E4E5"/>
    <w:rsid w:val="537A200C"/>
    <w:rsid w:val="53866C70"/>
    <w:rsid w:val="538D4B0C"/>
    <w:rsid w:val="54309A64"/>
    <w:rsid w:val="5448021B"/>
    <w:rsid w:val="54573910"/>
    <w:rsid w:val="54CFCFDC"/>
    <w:rsid w:val="54DD2B4E"/>
    <w:rsid w:val="54DF9924"/>
    <w:rsid w:val="55D1B0E6"/>
    <w:rsid w:val="565D2A8F"/>
    <w:rsid w:val="5660D38B"/>
    <w:rsid w:val="567ED042"/>
    <w:rsid w:val="56A99CE4"/>
    <w:rsid w:val="56C8605D"/>
    <w:rsid w:val="56F91EDE"/>
    <w:rsid w:val="57036AD1"/>
    <w:rsid w:val="57082377"/>
    <w:rsid w:val="580F78CF"/>
    <w:rsid w:val="58114678"/>
    <w:rsid w:val="595790C5"/>
    <w:rsid w:val="596DE0E2"/>
    <w:rsid w:val="59C6260A"/>
    <w:rsid w:val="5A08B4BB"/>
    <w:rsid w:val="5A1D9985"/>
    <w:rsid w:val="5A786F0B"/>
    <w:rsid w:val="5AEBDCDE"/>
    <w:rsid w:val="5B796546"/>
    <w:rsid w:val="5BA16421"/>
    <w:rsid w:val="5BB92FFA"/>
    <w:rsid w:val="5BDAAFD6"/>
    <w:rsid w:val="5BEFDD6C"/>
    <w:rsid w:val="5C3AAEDB"/>
    <w:rsid w:val="5C6991B8"/>
    <w:rsid w:val="5C78DD07"/>
    <w:rsid w:val="5CBE38A0"/>
    <w:rsid w:val="5CCF2A3B"/>
    <w:rsid w:val="5CF377AA"/>
    <w:rsid w:val="5D2B84DB"/>
    <w:rsid w:val="5D2C383F"/>
    <w:rsid w:val="5D8F3494"/>
    <w:rsid w:val="5DE22EB0"/>
    <w:rsid w:val="5DF3A2FE"/>
    <w:rsid w:val="5E0094EB"/>
    <w:rsid w:val="5EE9CD7D"/>
    <w:rsid w:val="5F9DDB0A"/>
    <w:rsid w:val="5FCE5CFC"/>
    <w:rsid w:val="60267824"/>
    <w:rsid w:val="60363D7D"/>
    <w:rsid w:val="60672CA6"/>
    <w:rsid w:val="60C67554"/>
    <w:rsid w:val="60EAC48A"/>
    <w:rsid w:val="612AB85B"/>
    <w:rsid w:val="6175EB5D"/>
    <w:rsid w:val="61B90D5A"/>
    <w:rsid w:val="620393A5"/>
    <w:rsid w:val="623A11DE"/>
    <w:rsid w:val="6241F4FB"/>
    <w:rsid w:val="624F385B"/>
    <w:rsid w:val="629DF2AD"/>
    <w:rsid w:val="62E7BFB1"/>
    <w:rsid w:val="6349CF95"/>
    <w:rsid w:val="638FBBA0"/>
    <w:rsid w:val="63B0D6FD"/>
    <w:rsid w:val="63DC8EAF"/>
    <w:rsid w:val="64155CDD"/>
    <w:rsid w:val="6420A023"/>
    <w:rsid w:val="643FD3D1"/>
    <w:rsid w:val="64A65EE1"/>
    <w:rsid w:val="64ED5472"/>
    <w:rsid w:val="64ED61C8"/>
    <w:rsid w:val="651B3784"/>
    <w:rsid w:val="655A3BAF"/>
    <w:rsid w:val="65DEDDCF"/>
    <w:rsid w:val="66650F58"/>
    <w:rsid w:val="6691A072"/>
    <w:rsid w:val="67426B7F"/>
    <w:rsid w:val="67745948"/>
    <w:rsid w:val="67AF1056"/>
    <w:rsid w:val="67D36D85"/>
    <w:rsid w:val="6812AF29"/>
    <w:rsid w:val="6820F08D"/>
    <w:rsid w:val="682E93B8"/>
    <w:rsid w:val="6841C2C6"/>
    <w:rsid w:val="685DF7D2"/>
    <w:rsid w:val="6882FCAF"/>
    <w:rsid w:val="68874ADF"/>
    <w:rsid w:val="68A096B1"/>
    <w:rsid w:val="68BB02AF"/>
    <w:rsid w:val="68DBCFE7"/>
    <w:rsid w:val="68FD461B"/>
    <w:rsid w:val="692DE72B"/>
    <w:rsid w:val="6930C2E3"/>
    <w:rsid w:val="69606BE3"/>
    <w:rsid w:val="69D0FD7A"/>
    <w:rsid w:val="6A6CCB86"/>
    <w:rsid w:val="6A79A0AC"/>
    <w:rsid w:val="6A831618"/>
    <w:rsid w:val="6A95A697"/>
    <w:rsid w:val="6AACB1F8"/>
    <w:rsid w:val="6AB5F2BC"/>
    <w:rsid w:val="6AFEB1FE"/>
    <w:rsid w:val="6B4DDFBE"/>
    <w:rsid w:val="6B5A80FE"/>
    <w:rsid w:val="6B8FB30A"/>
    <w:rsid w:val="6BA561EE"/>
    <w:rsid w:val="6BD365E8"/>
    <w:rsid w:val="6C8BD563"/>
    <w:rsid w:val="6C8CB6EB"/>
    <w:rsid w:val="6C9B3EAC"/>
    <w:rsid w:val="6CC5EA31"/>
    <w:rsid w:val="6CC87946"/>
    <w:rsid w:val="6CDDE1EC"/>
    <w:rsid w:val="6D5DC59E"/>
    <w:rsid w:val="6E08C2DE"/>
    <w:rsid w:val="6F0C9B44"/>
    <w:rsid w:val="6F203CAE"/>
    <w:rsid w:val="70045508"/>
    <w:rsid w:val="7043A85B"/>
    <w:rsid w:val="70CD34E8"/>
    <w:rsid w:val="70F831E2"/>
    <w:rsid w:val="7188285B"/>
    <w:rsid w:val="718BB57C"/>
    <w:rsid w:val="71A75A09"/>
    <w:rsid w:val="71FD9256"/>
    <w:rsid w:val="725D97BF"/>
    <w:rsid w:val="72740B33"/>
    <w:rsid w:val="72AF819B"/>
    <w:rsid w:val="72B3DDDB"/>
    <w:rsid w:val="72C3254E"/>
    <w:rsid w:val="72CFE7AA"/>
    <w:rsid w:val="72DAFDAB"/>
    <w:rsid w:val="72F96765"/>
    <w:rsid w:val="730169CF"/>
    <w:rsid w:val="733A4FE3"/>
    <w:rsid w:val="73AA2067"/>
    <w:rsid w:val="73BEC465"/>
    <w:rsid w:val="73E639A8"/>
    <w:rsid w:val="74C8B4FB"/>
    <w:rsid w:val="74D94C89"/>
    <w:rsid w:val="750B8C54"/>
    <w:rsid w:val="75233A77"/>
    <w:rsid w:val="752641AD"/>
    <w:rsid w:val="75558C8D"/>
    <w:rsid w:val="75B1D320"/>
    <w:rsid w:val="75C8E022"/>
    <w:rsid w:val="76092C67"/>
    <w:rsid w:val="76344AF1"/>
    <w:rsid w:val="76474116"/>
    <w:rsid w:val="767EA02C"/>
    <w:rsid w:val="768D73D0"/>
    <w:rsid w:val="76E3BB98"/>
    <w:rsid w:val="77A86748"/>
    <w:rsid w:val="77B94C9F"/>
    <w:rsid w:val="781C02B4"/>
    <w:rsid w:val="786C2A0A"/>
    <w:rsid w:val="7878AADA"/>
    <w:rsid w:val="78B10D02"/>
    <w:rsid w:val="792692A6"/>
    <w:rsid w:val="79290E46"/>
    <w:rsid w:val="79A93A2C"/>
    <w:rsid w:val="79E327F3"/>
    <w:rsid w:val="7A1A9619"/>
    <w:rsid w:val="7A759AEA"/>
    <w:rsid w:val="7A7FEAD5"/>
    <w:rsid w:val="7BF50CAD"/>
    <w:rsid w:val="7C105261"/>
    <w:rsid w:val="7C9202CC"/>
    <w:rsid w:val="7CACCAC1"/>
    <w:rsid w:val="7CFEA248"/>
    <w:rsid w:val="7D6ACFDC"/>
    <w:rsid w:val="7D9C4009"/>
    <w:rsid w:val="7E0A44DB"/>
    <w:rsid w:val="7E8EB332"/>
    <w:rsid w:val="7EBD3838"/>
    <w:rsid w:val="7F1252B1"/>
    <w:rsid w:val="7FDD6919"/>
    <w:rsid w:val="7FF9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FCC129"/>
  <w15:chartTrackingRefBased/>
  <w15:docId w15:val="{EE347A5A-8D80-49A9-A612-0F8AA4E6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9F5"/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209F5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character" w:styleId="Pogrubienie">
    <w:name w:val="Strong"/>
    <w:uiPriority w:val="22"/>
    <w:qFormat/>
    <w:locked/>
    <w:rsid w:val="002F2B61"/>
    <w:rPr>
      <w:b/>
      <w:bCs/>
    </w:rPr>
  </w:style>
  <w:style w:type="character" w:styleId="Uwydatnienie">
    <w:name w:val="Emphasis"/>
    <w:uiPriority w:val="20"/>
    <w:qFormat/>
    <w:locked/>
    <w:rsid w:val="002F2B6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A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0A3E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16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D16F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D16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6F9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99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etype">
    <w:name w:val="Teletype"/>
    <w:basedOn w:val="Domylnaczcionkaakapitu"/>
    <w:uiPriority w:val="1"/>
    <w:rsid w:val="68A096B1"/>
    <w:rPr>
      <w:rFonts w:ascii="Courier New" w:eastAsia="NSimSu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5355DBE918E489242771B55FA756E" ma:contentTypeVersion="37" ma:contentTypeDescription="Utwórz nowy dokument." ma:contentTypeScope="" ma:versionID="fbda6f2ae3d1b50bd66bfb258fc5cb6e">
  <xsd:schema xmlns:xsd="http://www.w3.org/2001/XMLSchema" xmlns:xs="http://www.w3.org/2001/XMLSchema" xmlns:p="http://schemas.microsoft.com/office/2006/metadata/properties" xmlns:ns3="aaf04fab-89be-4cdf-b29d-f3193572b7d7" xmlns:ns4="7111bc39-3976-4d2f-a56f-6177920afa1d" targetNamespace="http://schemas.microsoft.com/office/2006/metadata/properties" ma:root="true" ma:fieldsID="4b549c887befd532392bba4d40ba3720" ns3:_="" ns4:_="">
    <xsd:import namespace="aaf04fab-89be-4cdf-b29d-f3193572b7d7"/>
    <xsd:import namespace="7111bc39-3976-4d2f-a56f-6177920a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  <xsd:element ref="ns3:Teams_Channel_Section_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04fab-89be-4cdf-b29d-f3193572b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bc39-3976-4d2f-a56f-6177920af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01E18-49A3-40F4-A625-5C4B9B57B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F2696-3013-4E1D-A3F5-ADB52F1BFA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8C836D-FD2F-43C0-817F-61FEAEF3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04fab-89be-4cdf-b29d-f3193572b7d7"/>
    <ds:schemaRef ds:uri="7111bc39-3976-4d2f-a56f-6177920a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1644</Words>
  <Characters>9868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UŻYCZENIA</vt:lpstr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</dc:title>
  <dc:subject/>
  <dc:creator>szkoła</dc:creator>
  <cp:keywords/>
  <cp:lastModifiedBy>Klaudia Sz</cp:lastModifiedBy>
  <cp:revision>6</cp:revision>
  <cp:lastPrinted>2023-08-08T21:41:00Z</cp:lastPrinted>
  <dcterms:created xsi:type="dcterms:W3CDTF">2025-09-16T17:05:00Z</dcterms:created>
  <dcterms:modified xsi:type="dcterms:W3CDTF">2025-09-16T18:14:00Z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0x010100AEE5355DBE918E489242771B55FA756E</vt:lpwstr>
  </property>
  <property fmtid="{D5CDD505-2E9C-101B-9397-08002B2CF9AE}" pid="3" name="Invited_Students">
    <vt:lpwstr/>
  </property>
  <property fmtid="{D5CDD505-2E9C-101B-9397-08002B2CF9AE}" pid="4" name="DefaultSectionNames">
    <vt:lpwstr/>
  </property>
  <property fmtid="{D5CDD505-2E9C-101B-9397-08002B2CF9AE}" pid="5" name="Templates">
    <vt:lpwstr/>
  </property>
  <property fmtid="{D5CDD505-2E9C-101B-9397-08002B2CF9AE}" pid="6" name="CultureName">
    <vt:lpwstr/>
  </property>
  <property fmtid="{D5CDD505-2E9C-101B-9397-08002B2CF9AE}" pid="7" name="Students">
    <vt:lpwstr/>
  </property>
  <property fmtid="{D5CDD505-2E9C-101B-9397-08002B2CF9AE}" pid="8" name="FolderType">
    <vt:lpwstr/>
  </property>
  <property fmtid="{D5CDD505-2E9C-101B-9397-08002B2CF9AE}" pid="9" name="Owner">
    <vt:lpwstr/>
  </property>
  <property fmtid="{D5CDD505-2E9C-101B-9397-08002B2CF9AE}" pid="10" name="Distribution_Groups">
    <vt:lpwstr/>
  </property>
  <property fmtid="{D5CDD505-2E9C-101B-9397-08002B2CF9AE}" pid="11" name="LMS_Mappings">
    <vt:lpwstr/>
  </property>
  <property fmtid="{D5CDD505-2E9C-101B-9397-08002B2CF9AE}" pid="12" name="Math_Settings">
    <vt:lpwstr/>
  </property>
  <property fmtid="{D5CDD505-2E9C-101B-9397-08002B2CF9AE}" pid="13" name="NotebookType">
    <vt:lpwstr/>
  </property>
  <property fmtid="{D5CDD505-2E9C-101B-9397-08002B2CF9AE}" pid="14" name="Student_Groups">
    <vt:lpwstr/>
  </property>
  <property fmtid="{D5CDD505-2E9C-101B-9397-08002B2CF9AE}" pid="15" name="AppVersion">
    <vt:lpwstr/>
  </property>
  <property fmtid="{D5CDD505-2E9C-101B-9397-08002B2CF9AE}" pid="16" name="Teams_Channel_Section_Location">
    <vt:lpwstr/>
  </property>
  <property fmtid="{D5CDD505-2E9C-101B-9397-08002B2CF9AE}" pid="17" name="Self_Registration_Enabled">
    <vt:lpwstr/>
  </property>
  <property fmtid="{D5CDD505-2E9C-101B-9397-08002B2CF9AE}" pid="18" name="Has_Teacher_Only_SectionGroup">
    <vt:lpwstr/>
  </property>
  <property fmtid="{D5CDD505-2E9C-101B-9397-08002B2CF9AE}" pid="19" name="TeamsChannelId">
    <vt:lpwstr/>
  </property>
  <property fmtid="{D5CDD505-2E9C-101B-9397-08002B2CF9AE}" pid="20" name="Invited_Teachers">
    <vt:lpwstr/>
  </property>
  <property fmtid="{D5CDD505-2E9C-101B-9397-08002B2CF9AE}" pid="21" name="IsNotebookLocked">
    <vt:lpwstr/>
  </property>
  <property fmtid="{D5CDD505-2E9C-101B-9397-08002B2CF9AE}" pid="22" name="Is_Collaboration_Space_Locked">
    <vt:lpwstr/>
  </property>
  <property fmtid="{D5CDD505-2E9C-101B-9397-08002B2CF9AE}" pid="23" name="Teachers">
    <vt:lpwstr/>
  </property>
  <property fmtid="{D5CDD505-2E9C-101B-9397-08002B2CF9AE}" pid="24" name="_activity">
    <vt:lpwstr/>
  </property>
</Properties>
</file>